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BB2DA" w14:textId="111F05E3" w:rsidR="005855BE" w:rsidRDefault="005855BE">
      <w:pPr>
        <w:rPr>
          <w:b/>
          <w:bCs/>
          <w:sz w:val="28"/>
          <w:szCs w:val="28"/>
        </w:rPr>
      </w:pPr>
      <w:r>
        <w:rPr>
          <w:noProof/>
        </w:rPr>
        <w:drawing>
          <wp:inline distT="0" distB="0" distL="0" distR="0" wp14:anchorId="70B084C4" wp14:editId="3EE238CE">
            <wp:extent cx="1141730" cy="1701800"/>
            <wp:effectExtent l="0" t="0" r="1270" b="0"/>
            <wp:docPr id="1081462785" name="Afbeelding 108146278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62785" name="Afbeelding 1081462785" descr="Afbeelding met tekst, Lettertype, Graphics, grafische vormgeving&#10;&#10;Automatisch gegenereerde beschrijving"/>
                    <pic:cNvPicPr>
                      <a:picLocks noChangeAspect="1"/>
                    </pic:cNvPicPr>
                  </pic:nvPicPr>
                  <pic:blipFill>
                    <a:blip r:embed="rId5"/>
                    <a:stretch>
                      <a:fillRect/>
                    </a:stretch>
                  </pic:blipFill>
                  <pic:spPr>
                    <a:xfrm>
                      <a:off x="0" y="0"/>
                      <a:ext cx="1141730" cy="1701800"/>
                    </a:xfrm>
                    <a:prstGeom prst="rect">
                      <a:avLst/>
                    </a:prstGeom>
                  </pic:spPr>
                </pic:pic>
              </a:graphicData>
            </a:graphic>
          </wp:inline>
        </w:drawing>
      </w:r>
      <w:r w:rsidRPr="005855BE">
        <w:rPr>
          <w:b/>
          <w:bCs/>
          <w:sz w:val="28"/>
          <w:szCs w:val="28"/>
        </w:rPr>
        <w:t xml:space="preserve"> </w:t>
      </w:r>
      <w:r w:rsidRPr="007767ED">
        <w:rPr>
          <w:b/>
          <w:bCs/>
          <w:sz w:val="36"/>
          <w:szCs w:val="36"/>
        </w:rPr>
        <w:t>Jaarplan 2025</w:t>
      </w:r>
    </w:p>
    <w:p w14:paraId="10BF0F67" w14:textId="77777777" w:rsidR="003D2AEB" w:rsidRPr="005855BE" w:rsidRDefault="003D2AEB">
      <w:pPr>
        <w:rPr>
          <w:b/>
          <w:bCs/>
          <w:sz w:val="28"/>
          <w:szCs w:val="28"/>
        </w:rPr>
      </w:pPr>
    </w:p>
    <w:p w14:paraId="55B6274F" w14:textId="46A5239F" w:rsidR="003D0D0E" w:rsidRPr="00B4197E" w:rsidRDefault="003D0D0E">
      <w:r w:rsidRPr="00B4197E">
        <w:t>De BSG uit Geffen, is als belangenvereniging voor senioren, aangesloten bij de koepelorganisatie Senioren Brabant-Zeeland (oude naam KBO Brabant).</w:t>
      </w:r>
      <w:r w:rsidR="005855BE">
        <w:t xml:space="preserve"> </w:t>
      </w:r>
      <w:r w:rsidRPr="00B4197E">
        <w:t>De BSG is een actieve vereniging met ruim 370 leden.  Aantal vrouwen: 231 met een gemiddelde leeftijd van 76 jaar en we tellen 137 mannen, met een gemiddelde leeftijd van 77 jaar.</w:t>
      </w:r>
    </w:p>
    <w:p w14:paraId="57A05BEE" w14:textId="04F189D7" w:rsidR="00F43E39" w:rsidRPr="00B4197E" w:rsidRDefault="005E5AFA">
      <w:r w:rsidRPr="00B4197E">
        <w:t>Onderstaand beschrijven we in het kort de belangrijkste activiteiten voor 2025. Voor het bestuur wordt het een uitdagend jaar door het vertrek van twee leden uit ons bestuur.</w:t>
      </w:r>
      <w:r w:rsidR="00F43E39" w:rsidRPr="00B4197E">
        <w:t xml:space="preserve"> . Momenteel is </w:t>
      </w:r>
      <w:r w:rsidR="005855BE" w:rsidRPr="00B4197E">
        <w:t>het een</w:t>
      </w:r>
      <w:r w:rsidR="00F43E39" w:rsidRPr="00B4197E">
        <w:t xml:space="preserve"> uitdaging om nieuwe vrijwilligers te vinden voor bestuurlijke of uitvoerende taken binnen onze vereniging. </w:t>
      </w:r>
      <w:r w:rsidRPr="00B4197E">
        <w:t xml:space="preserve"> We hopen uiteraard dat we in onze ledenvergadering van maart </w:t>
      </w:r>
      <w:r w:rsidR="005855BE">
        <w:t xml:space="preserve">2025 </w:t>
      </w:r>
      <w:r w:rsidRPr="00B4197E">
        <w:t xml:space="preserve"> de twee vacaturen hebben kunnen invullen</w:t>
      </w:r>
      <w:bookmarkStart w:id="0" w:name="_Hlk186461413"/>
      <w:r w:rsidRPr="00B4197E">
        <w:t xml:space="preserve">. </w:t>
      </w:r>
    </w:p>
    <w:bookmarkEnd w:id="0"/>
    <w:p w14:paraId="748E27FB" w14:textId="1D9E519F" w:rsidR="00696FF2" w:rsidRDefault="00696FF2" w:rsidP="00696FF2">
      <w:pPr>
        <w:widowControl w:val="0"/>
        <w:autoSpaceDE w:val="0"/>
        <w:autoSpaceDN w:val="0"/>
        <w:spacing w:after="0" w:line="240" w:lineRule="auto"/>
        <w:rPr>
          <w:rFonts w:eastAsia="Arial" w:cstheme="minorHAnsi"/>
          <w:b/>
          <w:bCs/>
          <w:kern w:val="0"/>
          <w:lang w:eastAsia="nl-NL" w:bidi="nl-NL"/>
          <w14:ligatures w14:val="none"/>
        </w:rPr>
      </w:pPr>
      <w:r w:rsidRPr="00B4197E">
        <w:rPr>
          <w:rFonts w:eastAsia="Arial" w:cstheme="minorHAnsi"/>
          <w:b/>
          <w:bCs/>
          <w:kern w:val="0"/>
          <w:lang w:eastAsia="nl-NL" w:bidi="nl-NL"/>
          <w14:ligatures w14:val="none"/>
        </w:rPr>
        <w:t xml:space="preserve">Samengevat zijn </w:t>
      </w:r>
      <w:r w:rsidR="00F43E39" w:rsidRPr="00B4197E">
        <w:rPr>
          <w:rFonts w:eastAsia="Arial" w:cstheme="minorHAnsi"/>
          <w:b/>
          <w:bCs/>
          <w:kern w:val="0"/>
          <w:lang w:eastAsia="nl-NL" w:bidi="nl-NL"/>
          <w14:ligatures w14:val="none"/>
        </w:rPr>
        <w:t xml:space="preserve">de </w:t>
      </w:r>
      <w:r w:rsidRPr="00B4197E">
        <w:rPr>
          <w:rFonts w:eastAsia="Arial" w:cstheme="minorHAnsi"/>
          <w:b/>
          <w:bCs/>
          <w:kern w:val="0"/>
          <w:lang w:eastAsia="nl-NL" w:bidi="nl-NL"/>
          <w14:ligatures w14:val="none"/>
        </w:rPr>
        <w:t>kernactiviteiten</w:t>
      </w:r>
      <w:r w:rsidR="00F43E39" w:rsidRPr="00B4197E">
        <w:rPr>
          <w:rFonts w:eastAsia="Arial" w:cstheme="minorHAnsi"/>
          <w:b/>
          <w:bCs/>
          <w:kern w:val="0"/>
          <w:lang w:eastAsia="nl-NL" w:bidi="nl-NL"/>
          <w14:ligatures w14:val="none"/>
        </w:rPr>
        <w:t xml:space="preserve"> van de BSG</w:t>
      </w:r>
      <w:r w:rsidRPr="00B4197E">
        <w:rPr>
          <w:rFonts w:eastAsia="Arial" w:cstheme="minorHAnsi"/>
          <w:b/>
          <w:bCs/>
          <w:kern w:val="0"/>
          <w:lang w:eastAsia="nl-NL" w:bidi="nl-NL"/>
          <w14:ligatures w14:val="none"/>
        </w:rPr>
        <w:t xml:space="preserve">: </w:t>
      </w:r>
    </w:p>
    <w:p w14:paraId="06F95ED3" w14:textId="77777777" w:rsidR="003D2AEB" w:rsidRPr="00B4197E" w:rsidRDefault="003D2AEB" w:rsidP="00696FF2">
      <w:pPr>
        <w:widowControl w:val="0"/>
        <w:autoSpaceDE w:val="0"/>
        <w:autoSpaceDN w:val="0"/>
        <w:spacing w:after="0" w:line="240" w:lineRule="auto"/>
        <w:rPr>
          <w:rFonts w:eastAsia="Arial" w:cstheme="minorHAnsi"/>
          <w:b/>
          <w:bCs/>
          <w:kern w:val="0"/>
          <w:lang w:eastAsia="nl-NL" w:bidi="nl-NL"/>
          <w14:ligatures w14:val="none"/>
        </w:rPr>
      </w:pPr>
    </w:p>
    <w:p w14:paraId="0204951A" w14:textId="04D8C550" w:rsidR="00F43E39" w:rsidRPr="00B4197E" w:rsidRDefault="00696FF2" w:rsidP="00F43E39">
      <w:pPr>
        <w:pStyle w:val="Lijstalinea"/>
        <w:widowControl w:val="0"/>
        <w:numPr>
          <w:ilvl w:val="0"/>
          <w:numId w:val="2"/>
        </w:numPr>
        <w:autoSpaceDE w:val="0"/>
        <w:autoSpaceDN w:val="0"/>
        <w:spacing w:after="0" w:line="240" w:lineRule="auto"/>
        <w:rPr>
          <w:rFonts w:eastAsia="Arial" w:cstheme="minorHAnsi"/>
          <w:kern w:val="0"/>
          <w:lang w:eastAsia="nl-NL" w:bidi="nl-NL"/>
          <w14:ligatures w14:val="none"/>
        </w:rPr>
      </w:pPr>
      <w:r w:rsidRPr="00B4197E">
        <w:rPr>
          <w:rFonts w:eastAsia="Arial" w:cstheme="minorHAnsi"/>
          <w:kern w:val="0"/>
          <w:lang w:eastAsia="nl-NL" w:bidi="nl-NL"/>
          <w14:ligatures w14:val="none"/>
        </w:rPr>
        <w:t>Mogelijk maken dat senioren elkaar ontmoeten</w:t>
      </w:r>
      <w:r w:rsidR="00F43E39" w:rsidRPr="00B4197E">
        <w:rPr>
          <w:rFonts w:eastAsia="Arial" w:cstheme="minorHAnsi"/>
          <w:kern w:val="0"/>
          <w:lang w:eastAsia="nl-NL" w:bidi="nl-NL"/>
          <w14:ligatures w14:val="none"/>
        </w:rPr>
        <w:t>.</w:t>
      </w:r>
    </w:p>
    <w:p w14:paraId="0CA0B44F" w14:textId="2B02C168" w:rsidR="00696FF2" w:rsidRPr="00B4197E" w:rsidRDefault="00F43E39" w:rsidP="00F43E39">
      <w:pPr>
        <w:widowControl w:val="0"/>
        <w:autoSpaceDE w:val="0"/>
        <w:autoSpaceDN w:val="0"/>
        <w:spacing w:after="0" w:line="240" w:lineRule="auto"/>
        <w:rPr>
          <w:rFonts w:eastAsia="Arial" w:cstheme="minorHAnsi"/>
          <w:kern w:val="0"/>
          <w:lang w:eastAsia="nl-NL" w:bidi="nl-NL"/>
          <w14:ligatures w14:val="none"/>
        </w:rPr>
      </w:pPr>
      <w:r w:rsidRPr="00B4197E">
        <w:rPr>
          <w:rFonts w:eastAsia="Arial" w:cstheme="minorHAnsi"/>
          <w:kern w:val="0"/>
          <w:lang w:eastAsia="nl-NL" w:bidi="nl-NL"/>
          <w14:ligatures w14:val="none"/>
        </w:rPr>
        <w:t xml:space="preserve">Daarvoor en met de inzet van onze activiteitencommissie, worden voor onze </w:t>
      </w:r>
      <w:r w:rsidR="005855BE" w:rsidRPr="00B4197E">
        <w:rPr>
          <w:rFonts w:eastAsia="Arial" w:cstheme="minorHAnsi"/>
          <w:kern w:val="0"/>
          <w:lang w:eastAsia="nl-NL" w:bidi="nl-NL"/>
          <w14:ligatures w14:val="none"/>
        </w:rPr>
        <w:t>leden het</w:t>
      </w:r>
      <w:r w:rsidRPr="00B4197E">
        <w:rPr>
          <w:rFonts w:eastAsia="Arial" w:cstheme="minorHAnsi"/>
          <w:kern w:val="0"/>
          <w:lang w:eastAsia="nl-NL" w:bidi="nl-NL"/>
          <w14:ligatures w14:val="none"/>
        </w:rPr>
        <w:t xml:space="preserve"> gehele jaar door verschillende activiteiten of bijeenkomsten georganiseerd. Daarvoor kunnen we gebruik maken van de ruimtes in Het Oude Klooster of in MFC de Koppellinck. </w:t>
      </w:r>
      <w:r w:rsidR="002121AD" w:rsidRPr="00B4197E">
        <w:rPr>
          <w:rFonts w:eastAsia="Arial" w:cstheme="minorHAnsi"/>
          <w:kern w:val="0"/>
          <w:lang w:eastAsia="nl-NL" w:bidi="nl-NL"/>
          <w14:ligatures w14:val="none"/>
        </w:rPr>
        <w:br/>
      </w:r>
      <w:r w:rsidRPr="00B4197E">
        <w:rPr>
          <w:rFonts w:eastAsia="Arial" w:cstheme="minorHAnsi"/>
          <w:kern w:val="0"/>
          <w:lang w:eastAsia="nl-NL" w:bidi="nl-NL"/>
          <w14:ligatures w14:val="none"/>
        </w:rPr>
        <w:t>De BSG werkt ook graag samen met andere partijen in Geffen. Bijvoorbeeld Ons Welzijn</w:t>
      </w:r>
      <w:r w:rsidR="00570C44" w:rsidRPr="00B4197E">
        <w:rPr>
          <w:rFonts w:eastAsia="Arial" w:cstheme="minorHAnsi"/>
          <w:kern w:val="0"/>
          <w:lang w:eastAsia="nl-NL" w:bidi="nl-NL"/>
          <w14:ligatures w14:val="none"/>
        </w:rPr>
        <w:t xml:space="preserve"> of de werkgroep Zomerweek voor senioren</w:t>
      </w:r>
      <w:r w:rsidR="005855BE">
        <w:rPr>
          <w:rFonts w:eastAsia="Arial" w:cstheme="minorHAnsi"/>
          <w:kern w:val="0"/>
          <w:lang w:eastAsia="nl-NL" w:bidi="nl-NL"/>
          <w14:ligatures w14:val="none"/>
        </w:rPr>
        <w:t xml:space="preserve"> en Geffen Zorgt</w:t>
      </w:r>
      <w:r w:rsidR="00570C44" w:rsidRPr="00B4197E">
        <w:rPr>
          <w:rFonts w:eastAsia="Arial" w:cstheme="minorHAnsi"/>
          <w:kern w:val="0"/>
          <w:lang w:eastAsia="nl-NL" w:bidi="nl-NL"/>
          <w14:ligatures w14:val="none"/>
        </w:rPr>
        <w:t xml:space="preserve">. In </w:t>
      </w:r>
      <w:r w:rsidR="002121AD" w:rsidRPr="00B4197E">
        <w:rPr>
          <w:rFonts w:eastAsia="Arial" w:cstheme="minorHAnsi"/>
          <w:kern w:val="0"/>
          <w:lang w:eastAsia="nl-NL" w:bidi="nl-NL"/>
          <w14:ligatures w14:val="none"/>
        </w:rPr>
        <w:t xml:space="preserve">bijgaand </w:t>
      </w:r>
      <w:r w:rsidR="00570C44" w:rsidRPr="00B4197E">
        <w:rPr>
          <w:rFonts w:eastAsia="Arial" w:cstheme="minorHAnsi"/>
          <w:kern w:val="0"/>
          <w:lang w:eastAsia="nl-NL" w:bidi="nl-NL"/>
          <w14:ligatures w14:val="none"/>
        </w:rPr>
        <w:t>schema staan de belangrijkste activiteiten kort benoemd</w:t>
      </w:r>
      <w:r w:rsidR="002121AD" w:rsidRPr="00B4197E">
        <w:rPr>
          <w:rFonts w:eastAsia="Arial" w:cstheme="minorHAnsi"/>
          <w:kern w:val="0"/>
          <w:lang w:eastAsia="nl-NL" w:bidi="nl-NL"/>
          <w14:ligatures w14:val="none"/>
        </w:rPr>
        <w:t xml:space="preserve"> voor het verenigingsjaar 2025</w:t>
      </w:r>
      <w:r w:rsidR="00570C44" w:rsidRPr="00B4197E">
        <w:rPr>
          <w:rFonts w:eastAsia="Arial" w:cstheme="minorHAnsi"/>
          <w:kern w:val="0"/>
          <w:lang w:eastAsia="nl-NL" w:bidi="nl-NL"/>
          <w14:ligatures w14:val="none"/>
        </w:rPr>
        <w:t xml:space="preserve">. </w:t>
      </w:r>
    </w:p>
    <w:p w14:paraId="61358BAC" w14:textId="77777777" w:rsidR="00570C44" w:rsidRPr="00B4197E" w:rsidRDefault="00570C44" w:rsidP="00F43E39">
      <w:pPr>
        <w:widowControl w:val="0"/>
        <w:autoSpaceDE w:val="0"/>
        <w:autoSpaceDN w:val="0"/>
        <w:spacing w:after="0" w:line="240" w:lineRule="auto"/>
        <w:rPr>
          <w:rFonts w:eastAsia="Arial" w:cstheme="minorHAnsi"/>
          <w:kern w:val="0"/>
          <w:lang w:eastAsia="nl-NL" w:bidi="nl-NL"/>
          <w14:ligatures w14:val="none"/>
        </w:rPr>
      </w:pPr>
    </w:p>
    <w:p w14:paraId="3E6FC2B4" w14:textId="5E3C2637" w:rsidR="00570C44" w:rsidRPr="00B4197E" w:rsidRDefault="00696FF2" w:rsidP="00570C44">
      <w:pPr>
        <w:pStyle w:val="Lijstalinea"/>
        <w:widowControl w:val="0"/>
        <w:numPr>
          <w:ilvl w:val="0"/>
          <w:numId w:val="2"/>
        </w:numPr>
        <w:autoSpaceDE w:val="0"/>
        <w:autoSpaceDN w:val="0"/>
        <w:spacing w:after="0" w:line="240" w:lineRule="auto"/>
        <w:rPr>
          <w:rFonts w:eastAsia="Arial" w:cstheme="minorHAnsi"/>
          <w:kern w:val="0"/>
          <w:lang w:eastAsia="nl-NL" w:bidi="nl-NL"/>
          <w14:ligatures w14:val="none"/>
        </w:rPr>
      </w:pPr>
      <w:r w:rsidRPr="00B4197E">
        <w:rPr>
          <w:rFonts w:eastAsia="Arial" w:cstheme="minorHAnsi"/>
          <w:kern w:val="0"/>
          <w:lang w:eastAsia="nl-NL" w:bidi="nl-NL"/>
          <w14:ligatures w14:val="none"/>
        </w:rPr>
        <w:t xml:space="preserve">Adequate belangenbehartiging </w:t>
      </w:r>
    </w:p>
    <w:p w14:paraId="79D9F114" w14:textId="470E551F" w:rsidR="00696FF2" w:rsidRPr="00B4197E" w:rsidRDefault="00570C44" w:rsidP="00570C44">
      <w:pPr>
        <w:widowControl w:val="0"/>
        <w:autoSpaceDE w:val="0"/>
        <w:autoSpaceDN w:val="0"/>
        <w:spacing w:after="0" w:line="240" w:lineRule="auto"/>
        <w:rPr>
          <w:rFonts w:eastAsia="Arial" w:cstheme="minorHAnsi"/>
          <w:kern w:val="0"/>
          <w:lang w:eastAsia="nl-NL" w:bidi="nl-NL"/>
          <w14:ligatures w14:val="none"/>
        </w:rPr>
      </w:pPr>
      <w:r w:rsidRPr="00B4197E">
        <w:rPr>
          <w:rFonts w:eastAsia="Arial" w:cstheme="minorHAnsi"/>
          <w:kern w:val="0"/>
          <w:lang w:eastAsia="nl-NL" w:bidi="nl-NL"/>
          <w14:ligatures w14:val="none"/>
        </w:rPr>
        <w:t>De BSG komt op voor de belangen van de senioren in Geffen. Juist daarom zijn we ook actief lid van de koepelorganisatie Senioren Brabant-Zeeland. Op deze wijze wordt ook onze lokale stem gehoord en waar nodig opgepakt. Met name op het terrein van b</w:t>
      </w:r>
      <w:r w:rsidR="00696FF2" w:rsidRPr="00B4197E">
        <w:rPr>
          <w:rFonts w:eastAsia="Arial" w:cstheme="minorHAnsi"/>
          <w:kern w:val="0"/>
          <w:lang w:eastAsia="nl-NL" w:bidi="nl-NL"/>
          <w14:ligatures w14:val="none"/>
        </w:rPr>
        <w:t>ehoud/verbeteren van de inkomenspositie</w:t>
      </w:r>
      <w:r w:rsidRPr="00B4197E">
        <w:rPr>
          <w:rFonts w:eastAsia="Arial" w:cstheme="minorHAnsi"/>
          <w:kern w:val="0"/>
          <w:lang w:eastAsia="nl-NL" w:bidi="nl-NL"/>
          <w14:ligatures w14:val="none"/>
        </w:rPr>
        <w:t xml:space="preserve"> (pensioenen)</w:t>
      </w:r>
      <w:r w:rsidR="00696FF2" w:rsidRPr="00B4197E">
        <w:rPr>
          <w:rFonts w:eastAsia="Arial" w:cstheme="minorHAnsi"/>
          <w:kern w:val="0"/>
          <w:lang w:eastAsia="nl-NL" w:bidi="nl-NL"/>
          <w14:ligatures w14:val="none"/>
        </w:rPr>
        <w:t xml:space="preserve"> van senioren </w:t>
      </w:r>
      <w:r w:rsidRPr="00B4197E">
        <w:rPr>
          <w:rFonts w:eastAsia="Arial" w:cstheme="minorHAnsi"/>
          <w:kern w:val="0"/>
          <w:lang w:eastAsia="nl-NL" w:bidi="nl-NL"/>
          <w14:ligatures w14:val="none"/>
        </w:rPr>
        <w:t>en meer aandacht van de (rijks)overheid voor de b</w:t>
      </w:r>
      <w:r w:rsidR="00696FF2" w:rsidRPr="00B4197E">
        <w:rPr>
          <w:rFonts w:eastAsia="Arial" w:cstheme="minorHAnsi"/>
          <w:kern w:val="0"/>
          <w:lang w:eastAsia="nl-NL" w:bidi="nl-NL"/>
          <w14:ligatures w14:val="none"/>
        </w:rPr>
        <w:t>eschikbaarheid aangepaste woningen en een veilige woonomgeving</w:t>
      </w:r>
      <w:r w:rsidRPr="00B4197E">
        <w:rPr>
          <w:rFonts w:eastAsia="Arial" w:cstheme="minorHAnsi"/>
          <w:kern w:val="0"/>
          <w:lang w:eastAsia="nl-NL" w:bidi="nl-NL"/>
          <w14:ligatures w14:val="none"/>
        </w:rPr>
        <w:t xml:space="preserve">. Onze leden kunnen via Senioren Brabant-Zeeland ook </w:t>
      </w:r>
      <w:r w:rsidR="002121AD" w:rsidRPr="00B4197E">
        <w:rPr>
          <w:rFonts w:eastAsia="Arial" w:cstheme="minorHAnsi"/>
          <w:kern w:val="0"/>
          <w:lang w:eastAsia="nl-NL" w:bidi="nl-NL"/>
          <w14:ligatures w14:val="none"/>
        </w:rPr>
        <w:t xml:space="preserve">(gratis) </w:t>
      </w:r>
      <w:r w:rsidRPr="00B4197E">
        <w:rPr>
          <w:rFonts w:eastAsia="Arial" w:cstheme="minorHAnsi"/>
          <w:kern w:val="0"/>
          <w:lang w:eastAsia="nl-NL" w:bidi="nl-NL"/>
          <w14:ligatures w14:val="none"/>
        </w:rPr>
        <w:t>gebruik maken van hun professionele dienstverlening, advisering en soms ondersteuning.</w:t>
      </w:r>
      <w:r w:rsidR="00696FF2" w:rsidRPr="00B4197E">
        <w:rPr>
          <w:rFonts w:eastAsia="Arial" w:cstheme="minorHAnsi"/>
          <w:kern w:val="0"/>
          <w:lang w:eastAsia="nl-NL" w:bidi="nl-NL"/>
          <w14:ligatures w14:val="none"/>
        </w:rPr>
        <w:t xml:space="preserve"> </w:t>
      </w:r>
    </w:p>
    <w:p w14:paraId="502D3E12" w14:textId="77777777" w:rsidR="00B4197E" w:rsidRPr="00B4197E" w:rsidRDefault="00B4197E" w:rsidP="00570C44">
      <w:pPr>
        <w:widowControl w:val="0"/>
        <w:autoSpaceDE w:val="0"/>
        <w:autoSpaceDN w:val="0"/>
        <w:spacing w:after="0" w:line="240" w:lineRule="auto"/>
        <w:rPr>
          <w:rFonts w:eastAsia="Arial" w:cstheme="minorHAnsi"/>
          <w:kern w:val="0"/>
          <w:lang w:eastAsia="nl-NL" w:bidi="nl-NL"/>
          <w14:ligatures w14:val="none"/>
        </w:rPr>
      </w:pPr>
    </w:p>
    <w:p w14:paraId="50D971FC" w14:textId="3B9555A9" w:rsidR="00B4197E" w:rsidRPr="00B4197E" w:rsidRDefault="00B4197E" w:rsidP="00B4197E">
      <w:pPr>
        <w:widowControl w:val="0"/>
        <w:autoSpaceDE w:val="0"/>
        <w:autoSpaceDN w:val="0"/>
        <w:spacing w:after="0" w:line="240" w:lineRule="auto"/>
        <w:rPr>
          <w:rFonts w:eastAsia="Times New Roman" w:cstheme="minorHAnsi"/>
          <w:color w:val="000000"/>
          <w:kern w:val="0"/>
          <w:lang w:eastAsia="nl-NL"/>
          <w14:ligatures w14:val="none"/>
        </w:rPr>
      </w:pPr>
      <w:r w:rsidRPr="00B4197E">
        <w:rPr>
          <w:rFonts w:ascii="Arial" w:eastAsia="Times New Roman" w:hAnsi="Arial" w:cs="Arial"/>
          <w:color w:val="000000"/>
          <w:kern w:val="0"/>
          <w:lang w:eastAsia="nl-NL"/>
          <w14:ligatures w14:val="none"/>
        </w:rPr>
        <w:t>I</w:t>
      </w:r>
      <w:r w:rsidRPr="00B4197E">
        <w:rPr>
          <w:rFonts w:eastAsia="Times New Roman" w:cstheme="minorHAnsi"/>
          <w:color w:val="000000"/>
          <w:kern w:val="0"/>
          <w:lang w:eastAsia="nl-NL"/>
          <w14:ligatures w14:val="none"/>
        </w:rPr>
        <w:t xml:space="preserve">n de veranderende visie op de maatschappij, met meer verantwoordelijkheid bij de burgers zelf en een groeiende vergrijzing van de samenleving, zal ook de BSG </w:t>
      </w:r>
      <w:r w:rsidR="005855BE" w:rsidRPr="00B4197E">
        <w:rPr>
          <w:rFonts w:eastAsia="Times New Roman" w:cstheme="minorHAnsi"/>
          <w:color w:val="000000"/>
          <w:kern w:val="0"/>
          <w:lang w:eastAsia="nl-NL"/>
          <w14:ligatures w14:val="none"/>
        </w:rPr>
        <w:t>meer aangesproken</w:t>
      </w:r>
      <w:r w:rsidRPr="00B4197E">
        <w:rPr>
          <w:rFonts w:eastAsia="Times New Roman" w:cstheme="minorHAnsi"/>
          <w:color w:val="000000"/>
          <w:kern w:val="0"/>
          <w:lang w:eastAsia="nl-NL"/>
          <w14:ligatures w14:val="none"/>
        </w:rPr>
        <w:t xml:space="preserve"> worden. Daar komt bij de economische omstandigheden en de verschuiving van de sociale en zorginhoudelijke stelsels van de Rijksoverheid naar de gemeentelijke overheden. Er komen daarom steeds meer maatschappelijke vraagstukken waar ook een BSG als </w:t>
      </w:r>
      <w:r w:rsidR="005855BE" w:rsidRPr="00B4197E">
        <w:rPr>
          <w:rFonts w:eastAsia="Times New Roman" w:cstheme="minorHAnsi"/>
          <w:color w:val="000000"/>
          <w:kern w:val="0"/>
          <w:lang w:eastAsia="nl-NL"/>
          <w14:ligatures w14:val="none"/>
        </w:rPr>
        <w:t>belangenbehartiger</w:t>
      </w:r>
      <w:r w:rsidRPr="00B4197E">
        <w:rPr>
          <w:rFonts w:eastAsia="Times New Roman" w:cstheme="minorHAnsi"/>
          <w:color w:val="000000"/>
          <w:kern w:val="0"/>
          <w:lang w:eastAsia="nl-NL"/>
          <w14:ligatures w14:val="none"/>
        </w:rPr>
        <w:t xml:space="preserve"> voor de senioren van Geffen mee te maken zal krijgen. Dat alles in een snel toenemende digitale omgeving, waar de sociale media een steeds grotere rol vervullen.</w:t>
      </w:r>
    </w:p>
    <w:p w14:paraId="433F898E" w14:textId="77777777" w:rsidR="00570C44" w:rsidRPr="00B4197E" w:rsidRDefault="00570C44" w:rsidP="00570C44">
      <w:pPr>
        <w:widowControl w:val="0"/>
        <w:autoSpaceDE w:val="0"/>
        <w:autoSpaceDN w:val="0"/>
        <w:spacing w:after="0" w:line="240" w:lineRule="auto"/>
        <w:rPr>
          <w:rFonts w:eastAsia="Arial" w:cstheme="minorHAnsi"/>
          <w:kern w:val="0"/>
          <w:lang w:eastAsia="nl-NL" w:bidi="nl-NL"/>
          <w14:ligatures w14:val="none"/>
        </w:rPr>
      </w:pPr>
    </w:p>
    <w:p w14:paraId="05F160FA" w14:textId="0522A7BC" w:rsidR="002121AD" w:rsidRPr="00B4197E" w:rsidRDefault="00696FF2" w:rsidP="002121AD">
      <w:pPr>
        <w:pStyle w:val="Lijstalinea"/>
        <w:widowControl w:val="0"/>
        <w:numPr>
          <w:ilvl w:val="0"/>
          <w:numId w:val="2"/>
        </w:numPr>
        <w:autoSpaceDE w:val="0"/>
        <w:autoSpaceDN w:val="0"/>
        <w:spacing w:after="0" w:line="240" w:lineRule="auto"/>
        <w:rPr>
          <w:rFonts w:eastAsia="Arial" w:cstheme="minorHAnsi"/>
          <w:kern w:val="0"/>
          <w:lang w:eastAsia="nl-NL" w:bidi="nl-NL"/>
          <w14:ligatures w14:val="none"/>
        </w:rPr>
      </w:pPr>
      <w:r w:rsidRPr="00B4197E">
        <w:rPr>
          <w:rFonts w:eastAsia="Arial" w:cstheme="minorHAnsi"/>
          <w:kern w:val="0"/>
          <w:lang w:eastAsia="nl-NL" w:bidi="nl-NL"/>
          <w14:ligatures w14:val="none"/>
        </w:rPr>
        <w:t xml:space="preserve">Beschikbaarheid van vervoer </w:t>
      </w:r>
      <w:r w:rsidR="002121AD" w:rsidRPr="00B4197E">
        <w:rPr>
          <w:rFonts w:eastAsia="Arial" w:cstheme="minorHAnsi"/>
          <w:kern w:val="0"/>
          <w:lang w:eastAsia="nl-NL" w:bidi="nl-NL"/>
          <w14:ligatures w14:val="none"/>
        </w:rPr>
        <w:t>en andere diensten</w:t>
      </w:r>
    </w:p>
    <w:p w14:paraId="5DC15DC0" w14:textId="77777777" w:rsidR="007767ED" w:rsidRDefault="002121AD" w:rsidP="00B4197E">
      <w:pPr>
        <w:widowControl w:val="0"/>
        <w:autoSpaceDE w:val="0"/>
        <w:autoSpaceDN w:val="0"/>
        <w:spacing w:after="0" w:line="240" w:lineRule="auto"/>
        <w:rPr>
          <w:rFonts w:eastAsia="Arial" w:cstheme="minorHAnsi"/>
          <w:kern w:val="0"/>
          <w:lang w:eastAsia="nl-NL" w:bidi="nl-NL"/>
          <w14:ligatures w14:val="none"/>
        </w:rPr>
      </w:pPr>
      <w:r w:rsidRPr="00B4197E">
        <w:rPr>
          <w:rFonts w:eastAsia="Arial" w:cstheme="minorHAnsi"/>
          <w:kern w:val="0"/>
          <w:lang w:eastAsia="nl-NL" w:bidi="nl-NL"/>
          <w14:ligatures w14:val="none"/>
        </w:rPr>
        <w:t xml:space="preserve">Het ontbreken van een vorm van openbaar vervoer in Geffen is een grote zorg, in het bijzonder voor de senioren. Samen met de Dorpsraad en anderen vragen wij </w:t>
      </w:r>
      <w:r w:rsidR="003D2AEB">
        <w:rPr>
          <w:rFonts w:eastAsia="Arial" w:cstheme="minorHAnsi"/>
          <w:kern w:val="0"/>
          <w:lang w:eastAsia="nl-NL" w:bidi="nl-NL"/>
          <w14:ligatures w14:val="none"/>
        </w:rPr>
        <w:t xml:space="preserve">al langere tijd </w:t>
      </w:r>
      <w:r w:rsidRPr="00B4197E">
        <w:rPr>
          <w:rFonts w:eastAsia="Arial" w:cstheme="minorHAnsi"/>
          <w:kern w:val="0"/>
          <w:lang w:eastAsia="nl-NL" w:bidi="nl-NL"/>
          <w14:ligatures w14:val="none"/>
        </w:rPr>
        <w:t>hiervoor aandacht van gemeente, provincie. Voorlopig bieden wij als BSG een vorm van vervoer op maat aan individuele leden die niet beschikken over eigen vervoer voor bezoek aan bijvoorbeeld, huisarts, ziekenhuis</w:t>
      </w:r>
      <w:r w:rsidR="007D1DCA" w:rsidRPr="00B4197E">
        <w:rPr>
          <w:rFonts w:eastAsia="Arial" w:cstheme="minorHAnsi"/>
          <w:kern w:val="0"/>
          <w:lang w:eastAsia="nl-NL" w:bidi="nl-NL"/>
          <w14:ligatures w14:val="none"/>
        </w:rPr>
        <w:t xml:space="preserve">, ed. </w:t>
      </w:r>
    </w:p>
    <w:p w14:paraId="68B61642" w14:textId="77777777" w:rsidR="007767ED" w:rsidRDefault="007767ED" w:rsidP="00B4197E">
      <w:pPr>
        <w:widowControl w:val="0"/>
        <w:autoSpaceDE w:val="0"/>
        <w:autoSpaceDN w:val="0"/>
        <w:spacing w:after="0" w:line="240" w:lineRule="auto"/>
        <w:rPr>
          <w:rFonts w:eastAsia="Arial" w:cstheme="minorHAnsi"/>
          <w:kern w:val="0"/>
          <w:lang w:eastAsia="nl-NL" w:bidi="nl-NL"/>
          <w14:ligatures w14:val="none"/>
        </w:rPr>
      </w:pPr>
    </w:p>
    <w:p w14:paraId="643E953D" w14:textId="77777777" w:rsidR="007767ED" w:rsidRDefault="007767ED" w:rsidP="00B4197E">
      <w:pPr>
        <w:widowControl w:val="0"/>
        <w:autoSpaceDE w:val="0"/>
        <w:autoSpaceDN w:val="0"/>
        <w:spacing w:after="0" w:line="240" w:lineRule="auto"/>
        <w:rPr>
          <w:rFonts w:eastAsia="Arial" w:cstheme="minorHAnsi"/>
          <w:kern w:val="0"/>
          <w:lang w:eastAsia="nl-NL" w:bidi="nl-NL"/>
          <w14:ligatures w14:val="none"/>
        </w:rPr>
      </w:pPr>
    </w:p>
    <w:p w14:paraId="33341B71" w14:textId="2C80CCD3" w:rsidR="003D2AEB" w:rsidRDefault="007D1DCA" w:rsidP="00B4197E">
      <w:pPr>
        <w:widowControl w:val="0"/>
        <w:autoSpaceDE w:val="0"/>
        <w:autoSpaceDN w:val="0"/>
        <w:spacing w:after="0" w:line="240" w:lineRule="auto"/>
        <w:rPr>
          <w:rFonts w:eastAsia="Arial" w:cstheme="minorHAnsi"/>
          <w:kern w:val="0"/>
          <w:lang w:eastAsia="nl-NL" w:bidi="nl-NL"/>
          <w14:ligatures w14:val="none"/>
        </w:rPr>
      </w:pPr>
      <w:r w:rsidRPr="00B4197E">
        <w:rPr>
          <w:rFonts w:eastAsia="Arial" w:cstheme="minorHAnsi"/>
          <w:kern w:val="0"/>
          <w:lang w:eastAsia="nl-NL" w:bidi="nl-NL"/>
          <w14:ligatures w14:val="none"/>
        </w:rPr>
        <w:t>De BSG biedt onze leden ook de helpende hand met een eigen klussendienst voor kleine werkzaamheden.</w:t>
      </w:r>
      <w:r w:rsidR="003D2AEB">
        <w:rPr>
          <w:rFonts w:eastAsia="Arial" w:cstheme="minorHAnsi"/>
          <w:kern w:val="0"/>
          <w:lang w:eastAsia="nl-NL" w:bidi="nl-NL"/>
          <w14:ligatures w14:val="none"/>
        </w:rPr>
        <w:t xml:space="preserve">  </w:t>
      </w:r>
      <w:r w:rsidR="00A40D11" w:rsidRPr="00B4197E">
        <w:rPr>
          <w:rFonts w:eastAsia="Arial" w:cstheme="minorHAnsi"/>
          <w:kern w:val="0"/>
          <w:lang w:eastAsia="nl-NL" w:bidi="nl-NL"/>
          <w14:ligatures w14:val="none"/>
        </w:rPr>
        <w:t xml:space="preserve">Zodra ons bestuur weer op sterkte is, willen we ook </w:t>
      </w:r>
      <w:r w:rsidR="003D2AEB">
        <w:rPr>
          <w:rFonts w:eastAsia="Arial" w:cstheme="minorHAnsi"/>
          <w:kern w:val="0"/>
          <w:lang w:eastAsia="nl-NL" w:bidi="nl-NL"/>
          <w14:ligatures w14:val="none"/>
        </w:rPr>
        <w:t xml:space="preserve">verder </w:t>
      </w:r>
      <w:r w:rsidR="00A40D11" w:rsidRPr="00B4197E">
        <w:rPr>
          <w:rFonts w:eastAsia="Arial" w:cstheme="minorHAnsi"/>
          <w:kern w:val="0"/>
          <w:lang w:eastAsia="nl-NL" w:bidi="nl-NL"/>
          <w14:ligatures w14:val="none"/>
        </w:rPr>
        <w:t xml:space="preserve">gaan nadenken over de vraag hoe wij als BSG, onze rol als belangenvereniging en onze dienstverlening aan de leden verder kunnen verbeteren en/of uitbreiden. </w:t>
      </w:r>
      <w:r w:rsidRPr="00B4197E">
        <w:rPr>
          <w:rFonts w:eastAsia="Arial" w:cstheme="minorHAnsi"/>
          <w:kern w:val="0"/>
          <w:lang w:eastAsia="nl-NL" w:bidi="nl-NL"/>
          <w14:ligatures w14:val="none"/>
        </w:rPr>
        <w:br/>
      </w:r>
    </w:p>
    <w:p w14:paraId="3A343C1D" w14:textId="77777777" w:rsidR="003D2AEB" w:rsidRDefault="003D2AEB" w:rsidP="00B4197E">
      <w:pPr>
        <w:widowControl w:val="0"/>
        <w:autoSpaceDE w:val="0"/>
        <w:autoSpaceDN w:val="0"/>
        <w:spacing w:after="0" w:line="240" w:lineRule="auto"/>
        <w:rPr>
          <w:rFonts w:eastAsia="Arial" w:cstheme="minorHAnsi"/>
          <w:kern w:val="0"/>
          <w:lang w:eastAsia="nl-NL" w:bidi="nl-NL"/>
          <w14:ligatures w14:val="none"/>
        </w:rPr>
      </w:pPr>
    </w:p>
    <w:p w14:paraId="39665B10" w14:textId="26C04C1A" w:rsidR="003D2AEB" w:rsidRPr="007767ED" w:rsidRDefault="003D2AEB" w:rsidP="00B4197E">
      <w:pPr>
        <w:widowControl w:val="0"/>
        <w:autoSpaceDE w:val="0"/>
        <w:autoSpaceDN w:val="0"/>
        <w:spacing w:after="0" w:line="240" w:lineRule="auto"/>
        <w:rPr>
          <w:rFonts w:eastAsia="Arial" w:cstheme="minorHAnsi"/>
          <w:b/>
          <w:bCs/>
          <w:kern w:val="0"/>
          <w:sz w:val="24"/>
          <w:szCs w:val="24"/>
          <w:lang w:eastAsia="nl-NL" w:bidi="nl-NL"/>
          <w14:ligatures w14:val="none"/>
        </w:rPr>
      </w:pPr>
      <w:r w:rsidRPr="007767ED">
        <w:rPr>
          <w:rFonts w:eastAsia="Arial" w:cstheme="minorHAnsi"/>
          <w:b/>
          <w:bCs/>
          <w:kern w:val="0"/>
          <w:sz w:val="24"/>
          <w:szCs w:val="24"/>
          <w:lang w:eastAsia="nl-NL" w:bidi="nl-NL"/>
          <w14:ligatures w14:val="none"/>
        </w:rPr>
        <w:t>In een oogopslag</w:t>
      </w:r>
    </w:p>
    <w:p w14:paraId="5DAC1307" w14:textId="54394C16" w:rsidR="00E14518" w:rsidRPr="007767ED" w:rsidRDefault="00E14518" w:rsidP="00B4197E">
      <w:pPr>
        <w:widowControl w:val="0"/>
        <w:autoSpaceDE w:val="0"/>
        <w:autoSpaceDN w:val="0"/>
        <w:spacing w:after="0" w:line="240" w:lineRule="auto"/>
        <w:rPr>
          <w:rFonts w:cstheme="minorHAnsi"/>
        </w:rPr>
      </w:pPr>
    </w:p>
    <w:tbl>
      <w:tblPr>
        <w:tblStyle w:val="Tabelraster"/>
        <w:tblW w:w="9923" w:type="dxa"/>
        <w:tblInd w:w="-714" w:type="dxa"/>
        <w:tblLook w:val="04A0" w:firstRow="1" w:lastRow="0" w:firstColumn="1" w:lastColumn="0" w:noHBand="0" w:noVBand="1"/>
      </w:tblPr>
      <w:tblGrid>
        <w:gridCol w:w="2630"/>
        <w:gridCol w:w="1123"/>
        <w:gridCol w:w="1169"/>
        <w:gridCol w:w="1155"/>
        <w:gridCol w:w="1281"/>
        <w:gridCol w:w="1281"/>
        <w:gridCol w:w="1284"/>
      </w:tblGrid>
      <w:tr w:rsidR="007767ED" w:rsidRPr="007767ED" w14:paraId="75773CDC" w14:textId="77777777" w:rsidTr="00674741">
        <w:tc>
          <w:tcPr>
            <w:tcW w:w="2836" w:type="dxa"/>
          </w:tcPr>
          <w:p w14:paraId="64E0AB94" w14:textId="5BCA4831" w:rsidR="00674741" w:rsidRPr="007767ED" w:rsidRDefault="00674741">
            <w:pPr>
              <w:rPr>
                <w:rFonts w:cstheme="minorHAnsi"/>
                <w:b/>
                <w:bCs/>
              </w:rPr>
            </w:pPr>
            <w:r w:rsidRPr="007767ED">
              <w:rPr>
                <w:rFonts w:cstheme="minorHAnsi"/>
                <w:b/>
                <w:bCs/>
              </w:rPr>
              <w:t>Wekelijkse activiteiten</w:t>
            </w:r>
          </w:p>
        </w:tc>
        <w:tc>
          <w:tcPr>
            <w:tcW w:w="1134" w:type="dxa"/>
          </w:tcPr>
          <w:p w14:paraId="1A234567" w14:textId="0C72442F" w:rsidR="00674741" w:rsidRPr="007767ED" w:rsidRDefault="00674741">
            <w:pPr>
              <w:rPr>
                <w:rFonts w:cstheme="minorHAnsi"/>
              </w:rPr>
            </w:pPr>
            <w:r w:rsidRPr="007767ED">
              <w:rPr>
                <w:rFonts w:cstheme="minorHAnsi"/>
              </w:rPr>
              <w:t>Maandag</w:t>
            </w:r>
          </w:p>
        </w:tc>
        <w:tc>
          <w:tcPr>
            <w:tcW w:w="1208" w:type="dxa"/>
          </w:tcPr>
          <w:p w14:paraId="562A44D4" w14:textId="2D18C3B9" w:rsidR="00674741" w:rsidRPr="007767ED" w:rsidRDefault="00674741">
            <w:pPr>
              <w:rPr>
                <w:rFonts w:cstheme="minorHAnsi"/>
              </w:rPr>
            </w:pPr>
            <w:r w:rsidRPr="007767ED">
              <w:rPr>
                <w:rFonts w:cstheme="minorHAnsi"/>
              </w:rPr>
              <w:t>Dinsdag</w:t>
            </w:r>
          </w:p>
        </w:tc>
        <w:tc>
          <w:tcPr>
            <w:tcW w:w="1155" w:type="dxa"/>
          </w:tcPr>
          <w:p w14:paraId="2E9F4CA3" w14:textId="390D76D9" w:rsidR="00674741" w:rsidRPr="007767ED" w:rsidRDefault="00674741">
            <w:pPr>
              <w:rPr>
                <w:rFonts w:cstheme="minorHAnsi"/>
              </w:rPr>
            </w:pPr>
            <w:r w:rsidRPr="007767ED">
              <w:rPr>
                <w:rFonts w:cstheme="minorHAnsi"/>
              </w:rPr>
              <w:t>Woensdag</w:t>
            </w:r>
          </w:p>
        </w:tc>
        <w:tc>
          <w:tcPr>
            <w:tcW w:w="1187" w:type="dxa"/>
          </w:tcPr>
          <w:p w14:paraId="304BD7F7" w14:textId="06DF72E1" w:rsidR="00674741" w:rsidRPr="007767ED" w:rsidRDefault="005855BE">
            <w:pPr>
              <w:rPr>
                <w:rFonts w:cstheme="minorHAnsi"/>
              </w:rPr>
            </w:pPr>
            <w:r w:rsidRPr="007767ED">
              <w:rPr>
                <w:rFonts w:cstheme="minorHAnsi"/>
              </w:rPr>
              <w:t>Donderdag</w:t>
            </w:r>
          </w:p>
        </w:tc>
        <w:tc>
          <w:tcPr>
            <w:tcW w:w="1074" w:type="dxa"/>
          </w:tcPr>
          <w:p w14:paraId="68A8F4E5" w14:textId="731F17A3" w:rsidR="00674741" w:rsidRPr="007767ED" w:rsidRDefault="00674741">
            <w:pPr>
              <w:rPr>
                <w:rFonts w:cstheme="minorHAnsi"/>
              </w:rPr>
            </w:pPr>
            <w:r w:rsidRPr="007767ED">
              <w:rPr>
                <w:rFonts w:cstheme="minorHAnsi"/>
              </w:rPr>
              <w:t>Vrijdag</w:t>
            </w:r>
          </w:p>
        </w:tc>
        <w:tc>
          <w:tcPr>
            <w:tcW w:w="1329" w:type="dxa"/>
          </w:tcPr>
          <w:p w14:paraId="34C7F10D" w14:textId="645594B7" w:rsidR="00674741" w:rsidRPr="007767ED" w:rsidRDefault="00674741">
            <w:pPr>
              <w:rPr>
                <w:rFonts w:cstheme="minorHAnsi"/>
              </w:rPr>
            </w:pPr>
            <w:r w:rsidRPr="007767ED">
              <w:rPr>
                <w:rFonts w:cstheme="minorHAnsi"/>
              </w:rPr>
              <w:t>Zaterdag</w:t>
            </w:r>
          </w:p>
        </w:tc>
      </w:tr>
      <w:tr w:rsidR="007767ED" w:rsidRPr="007767ED" w14:paraId="15E1E9BA" w14:textId="77777777" w:rsidTr="00674741">
        <w:tc>
          <w:tcPr>
            <w:tcW w:w="2836" w:type="dxa"/>
          </w:tcPr>
          <w:p w14:paraId="7A66CC83" w14:textId="1DF9984B" w:rsidR="00674741" w:rsidRPr="007767ED" w:rsidRDefault="00674741">
            <w:pPr>
              <w:rPr>
                <w:rFonts w:cstheme="minorHAnsi"/>
              </w:rPr>
            </w:pPr>
            <w:r w:rsidRPr="007767ED">
              <w:rPr>
                <w:rFonts w:cstheme="minorHAnsi"/>
              </w:rPr>
              <w:t>Biljarten</w:t>
            </w:r>
          </w:p>
        </w:tc>
        <w:tc>
          <w:tcPr>
            <w:tcW w:w="1134" w:type="dxa"/>
          </w:tcPr>
          <w:p w14:paraId="54C0C2E3" w14:textId="08CC16D9" w:rsidR="00674741" w:rsidRPr="007767ED" w:rsidRDefault="009E331E">
            <w:pPr>
              <w:rPr>
                <w:rFonts w:cstheme="minorHAnsi"/>
              </w:rPr>
            </w:pPr>
            <w:r w:rsidRPr="007767ED">
              <w:rPr>
                <w:rFonts w:cstheme="minorHAnsi"/>
              </w:rPr>
              <w:t>x</w:t>
            </w:r>
          </w:p>
        </w:tc>
        <w:tc>
          <w:tcPr>
            <w:tcW w:w="1208" w:type="dxa"/>
          </w:tcPr>
          <w:p w14:paraId="02015DB4" w14:textId="18953A22" w:rsidR="00674741" w:rsidRPr="007767ED" w:rsidRDefault="009E331E">
            <w:pPr>
              <w:rPr>
                <w:rFonts w:cstheme="minorHAnsi"/>
              </w:rPr>
            </w:pPr>
            <w:r w:rsidRPr="007767ED">
              <w:rPr>
                <w:rFonts w:cstheme="minorHAnsi"/>
              </w:rPr>
              <w:t>x</w:t>
            </w:r>
          </w:p>
        </w:tc>
        <w:tc>
          <w:tcPr>
            <w:tcW w:w="1155" w:type="dxa"/>
          </w:tcPr>
          <w:p w14:paraId="097470B3" w14:textId="2FE3DFC7" w:rsidR="00674741" w:rsidRPr="007767ED" w:rsidRDefault="009E331E">
            <w:pPr>
              <w:rPr>
                <w:rFonts w:cstheme="minorHAnsi"/>
              </w:rPr>
            </w:pPr>
            <w:r w:rsidRPr="007767ED">
              <w:rPr>
                <w:rFonts w:cstheme="minorHAnsi"/>
              </w:rPr>
              <w:t>x</w:t>
            </w:r>
          </w:p>
        </w:tc>
        <w:tc>
          <w:tcPr>
            <w:tcW w:w="1187" w:type="dxa"/>
          </w:tcPr>
          <w:p w14:paraId="5314403F" w14:textId="540C9C53" w:rsidR="00674741" w:rsidRPr="007767ED" w:rsidRDefault="009E331E">
            <w:pPr>
              <w:rPr>
                <w:rFonts w:cstheme="minorHAnsi"/>
              </w:rPr>
            </w:pPr>
            <w:r w:rsidRPr="007767ED">
              <w:rPr>
                <w:rFonts w:cstheme="minorHAnsi"/>
              </w:rPr>
              <w:t>x</w:t>
            </w:r>
          </w:p>
        </w:tc>
        <w:tc>
          <w:tcPr>
            <w:tcW w:w="1074" w:type="dxa"/>
          </w:tcPr>
          <w:p w14:paraId="4AF18AB7" w14:textId="02D5FD7D" w:rsidR="00674741" w:rsidRPr="007767ED" w:rsidRDefault="009E331E">
            <w:pPr>
              <w:rPr>
                <w:rFonts w:cstheme="minorHAnsi"/>
              </w:rPr>
            </w:pPr>
            <w:r w:rsidRPr="007767ED">
              <w:rPr>
                <w:rFonts w:cstheme="minorHAnsi"/>
              </w:rPr>
              <w:t>x</w:t>
            </w:r>
          </w:p>
        </w:tc>
        <w:tc>
          <w:tcPr>
            <w:tcW w:w="1329" w:type="dxa"/>
          </w:tcPr>
          <w:p w14:paraId="2F63773B" w14:textId="6ED9D2AD" w:rsidR="00674741" w:rsidRPr="007767ED" w:rsidRDefault="00674741">
            <w:pPr>
              <w:rPr>
                <w:rFonts w:cstheme="minorHAnsi"/>
              </w:rPr>
            </w:pPr>
          </w:p>
        </w:tc>
      </w:tr>
      <w:tr w:rsidR="007767ED" w:rsidRPr="007767ED" w14:paraId="327AE753" w14:textId="77777777" w:rsidTr="00674741">
        <w:tc>
          <w:tcPr>
            <w:tcW w:w="2836" w:type="dxa"/>
          </w:tcPr>
          <w:p w14:paraId="16D04F80" w14:textId="54DC5148" w:rsidR="00674741" w:rsidRPr="007767ED" w:rsidRDefault="00674741">
            <w:pPr>
              <w:rPr>
                <w:rFonts w:cstheme="minorHAnsi"/>
              </w:rPr>
            </w:pPr>
            <w:r w:rsidRPr="007767ED">
              <w:rPr>
                <w:rFonts w:cstheme="minorHAnsi"/>
              </w:rPr>
              <w:t>Kaarten</w:t>
            </w:r>
          </w:p>
        </w:tc>
        <w:tc>
          <w:tcPr>
            <w:tcW w:w="1134" w:type="dxa"/>
          </w:tcPr>
          <w:p w14:paraId="5086AD8D" w14:textId="467795F6" w:rsidR="00674741" w:rsidRPr="007767ED" w:rsidRDefault="00674741">
            <w:pPr>
              <w:rPr>
                <w:rFonts w:cstheme="minorHAnsi"/>
              </w:rPr>
            </w:pPr>
          </w:p>
        </w:tc>
        <w:tc>
          <w:tcPr>
            <w:tcW w:w="1208" w:type="dxa"/>
          </w:tcPr>
          <w:p w14:paraId="59BCE212" w14:textId="25123492" w:rsidR="00674741" w:rsidRPr="007767ED" w:rsidRDefault="00F5508E">
            <w:pPr>
              <w:rPr>
                <w:rFonts w:cstheme="minorHAnsi"/>
              </w:rPr>
            </w:pPr>
            <w:r w:rsidRPr="007767ED">
              <w:rPr>
                <w:rFonts w:cstheme="minorHAnsi"/>
              </w:rPr>
              <w:t>x</w:t>
            </w:r>
          </w:p>
        </w:tc>
        <w:tc>
          <w:tcPr>
            <w:tcW w:w="1155" w:type="dxa"/>
          </w:tcPr>
          <w:p w14:paraId="3E39C34D" w14:textId="74C0DECC" w:rsidR="00674741" w:rsidRPr="007767ED" w:rsidRDefault="00674741">
            <w:pPr>
              <w:rPr>
                <w:rFonts w:cstheme="minorHAnsi"/>
              </w:rPr>
            </w:pPr>
          </w:p>
        </w:tc>
        <w:tc>
          <w:tcPr>
            <w:tcW w:w="1187" w:type="dxa"/>
          </w:tcPr>
          <w:p w14:paraId="490636FD" w14:textId="5F597059" w:rsidR="00674741" w:rsidRPr="007767ED" w:rsidRDefault="00F5508E">
            <w:pPr>
              <w:rPr>
                <w:rFonts w:cstheme="minorHAnsi"/>
              </w:rPr>
            </w:pPr>
            <w:r w:rsidRPr="007767ED">
              <w:rPr>
                <w:rFonts w:cstheme="minorHAnsi"/>
              </w:rPr>
              <w:t>x</w:t>
            </w:r>
          </w:p>
        </w:tc>
        <w:tc>
          <w:tcPr>
            <w:tcW w:w="1074" w:type="dxa"/>
          </w:tcPr>
          <w:p w14:paraId="0E7875D5" w14:textId="77777777" w:rsidR="00674741" w:rsidRPr="007767ED" w:rsidRDefault="00674741">
            <w:pPr>
              <w:rPr>
                <w:rFonts w:cstheme="minorHAnsi"/>
              </w:rPr>
            </w:pPr>
          </w:p>
        </w:tc>
        <w:tc>
          <w:tcPr>
            <w:tcW w:w="1329" w:type="dxa"/>
          </w:tcPr>
          <w:p w14:paraId="3E4D31C3" w14:textId="77777777" w:rsidR="00674741" w:rsidRPr="007767ED" w:rsidRDefault="00674741">
            <w:pPr>
              <w:rPr>
                <w:rFonts w:cstheme="minorHAnsi"/>
              </w:rPr>
            </w:pPr>
          </w:p>
        </w:tc>
      </w:tr>
      <w:tr w:rsidR="007767ED" w:rsidRPr="007767ED" w14:paraId="648DD03B" w14:textId="77777777" w:rsidTr="00674741">
        <w:tc>
          <w:tcPr>
            <w:tcW w:w="2836" w:type="dxa"/>
          </w:tcPr>
          <w:p w14:paraId="30091AB1" w14:textId="550CFFA1" w:rsidR="00674741" w:rsidRPr="007767ED" w:rsidRDefault="00674741">
            <w:pPr>
              <w:rPr>
                <w:rFonts w:cstheme="minorHAnsi"/>
              </w:rPr>
            </w:pPr>
            <w:r w:rsidRPr="007767ED">
              <w:rPr>
                <w:rFonts w:cstheme="minorHAnsi"/>
              </w:rPr>
              <w:t>Koersbal</w:t>
            </w:r>
          </w:p>
        </w:tc>
        <w:tc>
          <w:tcPr>
            <w:tcW w:w="1134" w:type="dxa"/>
          </w:tcPr>
          <w:p w14:paraId="6851D356" w14:textId="77777777" w:rsidR="00674741" w:rsidRPr="007767ED" w:rsidRDefault="00674741">
            <w:pPr>
              <w:rPr>
                <w:rFonts w:cstheme="minorHAnsi"/>
              </w:rPr>
            </w:pPr>
          </w:p>
        </w:tc>
        <w:tc>
          <w:tcPr>
            <w:tcW w:w="1208" w:type="dxa"/>
          </w:tcPr>
          <w:p w14:paraId="26257EAF" w14:textId="77777777" w:rsidR="00674741" w:rsidRPr="007767ED" w:rsidRDefault="00674741">
            <w:pPr>
              <w:rPr>
                <w:rFonts w:cstheme="minorHAnsi"/>
              </w:rPr>
            </w:pPr>
          </w:p>
        </w:tc>
        <w:tc>
          <w:tcPr>
            <w:tcW w:w="1155" w:type="dxa"/>
          </w:tcPr>
          <w:p w14:paraId="0779BD65" w14:textId="77777777" w:rsidR="00674741" w:rsidRPr="007767ED" w:rsidRDefault="00674741">
            <w:pPr>
              <w:rPr>
                <w:rFonts w:cstheme="minorHAnsi"/>
              </w:rPr>
            </w:pPr>
          </w:p>
        </w:tc>
        <w:tc>
          <w:tcPr>
            <w:tcW w:w="1187" w:type="dxa"/>
          </w:tcPr>
          <w:p w14:paraId="6463798C" w14:textId="5D99C2FA" w:rsidR="00674741" w:rsidRPr="007767ED" w:rsidRDefault="00F5508E">
            <w:pPr>
              <w:rPr>
                <w:rFonts w:cstheme="minorHAnsi"/>
              </w:rPr>
            </w:pPr>
            <w:r w:rsidRPr="007767ED">
              <w:rPr>
                <w:rFonts w:cstheme="minorHAnsi"/>
              </w:rPr>
              <w:t>x</w:t>
            </w:r>
          </w:p>
        </w:tc>
        <w:tc>
          <w:tcPr>
            <w:tcW w:w="1074" w:type="dxa"/>
          </w:tcPr>
          <w:p w14:paraId="573ACFFE" w14:textId="77777777" w:rsidR="00674741" w:rsidRPr="007767ED" w:rsidRDefault="00674741">
            <w:pPr>
              <w:rPr>
                <w:rFonts w:cstheme="minorHAnsi"/>
              </w:rPr>
            </w:pPr>
          </w:p>
        </w:tc>
        <w:tc>
          <w:tcPr>
            <w:tcW w:w="1329" w:type="dxa"/>
          </w:tcPr>
          <w:p w14:paraId="064A1ED7" w14:textId="77777777" w:rsidR="00674741" w:rsidRPr="007767ED" w:rsidRDefault="00674741">
            <w:pPr>
              <w:rPr>
                <w:rFonts w:cstheme="minorHAnsi"/>
              </w:rPr>
            </w:pPr>
          </w:p>
        </w:tc>
      </w:tr>
      <w:tr w:rsidR="007767ED" w:rsidRPr="007767ED" w14:paraId="79DA5104" w14:textId="77777777" w:rsidTr="00674741">
        <w:tc>
          <w:tcPr>
            <w:tcW w:w="2836" w:type="dxa"/>
          </w:tcPr>
          <w:p w14:paraId="2F7A5521" w14:textId="506E2704" w:rsidR="00674741" w:rsidRPr="007767ED" w:rsidRDefault="00674741">
            <w:pPr>
              <w:rPr>
                <w:rFonts w:cstheme="minorHAnsi"/>
              </w:rPr>
            </w:pPr>
            <w:r w:rsidRPr="007767ED">
              <w:rPr>
                <w:rFonts w:cstheme="minorHAnsi"/>
              </w:rPr>
              <w:t>Handwerken</w:t>
            </w:r>
          </w:p>
        </w:tc>
        <w:tc>
          <w:tcPr>
            <w:tcW w:w="1134" w:type="dxa"/>
          </w:tcPr>
          <w:p w14:paraId="0320A9D6" w14:textId="1ED03FC3" w:rsidR="00674741" w:rsidRPr="007767ED" w:rsidRDefault="00674741">
            <w:pPr>
              <w:rPr>
                <w:rFonts w:cstheme="minorHAnsi"/>
              </w:rPr>
            </w:pPr>
          </w:p>
        </w:tc>
        <w:tc>
          <w:tcPr>
            <w:tcW w:w="1208" w:type="dxa"/>
          </w:tcPr>
          <w:p w14:paraId="172017DD" w14:textId="62FB69A1" w:rsidR="00674741" w:rsidRPr="007767ED" w:rsidRDefault="00674741">
            <w:pPr>
              <w:rPr>
                <w:rFonts w:cstheme="minorHAnsi"/>
              </w:rPr>
            </w:pPr>
          </w:p>
        </w:tc>
        <w:tc>
          <w:tcPr>
            <w:tcW w:w="1155" w:type="dxa"/>
          </w:tcPr>
          <w:p w14:paraId="454037B4" w14:textId="362ADAA1" w:rsidR="00674741" w:rsidRPr="007767ED" w:rsidRDefault="00F5508E">
            <w:pPr>
              <w:rPr>
                <w:rFonts w:cstheme="minorHAnsi"/>
              </w:rPr>
            </w:pPr>
            <w:r w:rsidRPr="007767ED">
              <w:rPr>
                <w:rFonts w:cstheme="minorHAnsi"/>
              </w:rPr>
              <w:t>x</w:t>
            </w:r>
          </w:p>
        </w:tc>
        <w:tc>
          <w:tcPr>
            <w:tcW w:w="1187" w:type="dxa"/>
          </w:tcPr>
          <w:p w14:paraId="4BA5CAA2" w14:textId="77777777" w:rsidR="00674741" w:rsidRPr="007767ED" w:rsidRDefault="00674741">
            <w:pPr>
              <w:rPr>
                <w:rFonts w:cstheme="minorHAnsi"/>
              </w:rPr>
            </w:pPr>
          </w:p>
        </w:tc>
        <w:tc>
          <w:tcPr>
            <w:tcW w:w="1074" w:type="dxa"/>
          </w:tcPr>
          <w:p w14:paraId="325B8550" w14:textId="77777777" w:rsidR="00674741" w:rsidRPr="007767ED" w:rsidRDefault="00674741">
            <w:pPr>
              <w:rPr>
                <w:rFonts w:cstheme="minorHAnsi"/>
              </w:rPr>
            </w:pPr>
          </w:p>
        </w:tc>
        <w:tc>
          <w:tcPr>
            <w:tcW w:w="1329" w:type="dxa"/>
          </w:tcPr>
          <w:p w14:paraId="7C162D71" w14:textId="77777777" w:rsidR="00674741" w:rsidRPr="007767ED" w:rsidRDefault="00674741">
            <w:pPr>
              <w:rPr>
                <w:rFonts w:cstheme="minorHAnsi"/>
              </w:rPr>
            </w:pPr>
          </w:p>
        </w:tc>
      </w:tr>
      <w:tr w:rsidR="007767ED" w:rsidRPr="007767ED" w14:paraId="586BD3CD" w14:textId="77777777" w:rsidTr="00674741">
        <w:tc>
          <w:tcPr>
            <w:tcW w:w="2836" w:type="dxa"/>
          </w:tcPr>
          <w:p w14:paraId="47630827" w14:textId="6AE3D9BC" w:rsidR="00674741" w:rsidRPr="007767ED" w:rsidRDefault="00674741">
            <w:pPr>
              <w:rPr>
                <w:rFonts w:cstheme="minorHAnsi"/>
              </w:rPr>
            </w:pPr>
            <w:r w:rsidRPr="007767ED">
              <w:rPr>
                <w:rFonts w:cstheme="minorHAnsi"/>
              </w:rPr>
              <w:t>Line Dance</w:t>
            </w:r>
          </w:p>
        </w:tc>
        <w:tc>
          <w:tcPr>
            <w:tcW w:w="1134" w:type="dxa"/>
          </w:tcPr>
          <w:p w14:paraId="3D3CAA31" w14:textId="44201B9D" w:rsidR="00674741" w:rsidRPr="007767ED" w:rsidRDefault="00F5508E">
            <w:pPr>
              <w:rPr>
                <w:rFonts w:cstheme="minorHAnsi"/>
              </w:rPr>
            </w:pPr>
            <w:r w:rsidRPr="007767ED">
              <w:rPr>
                <w:rFonts w:cstheme="minorHAnsi"/>
              </w:rPr>
              <w:t>x</w:t>
            </w:r>
          </w:p>
        </w:tc>
        <w:tc>
          <w:tcPr>
            <w:tcW w:w="1208" w:type="dxa"/>
          </w:tcPr>
          <w:p w14:paraId="5B59F476" w14:textId="77777777" w:rsidR="00674741" w:rsidRPr="007767ED" w:rsidRDefault="00674741">
            <w:pPr>
              <w:rPr>
                <w:rFonts w:cstheme="minorHAnsi"/>
              </w:rPr>
            </w:pPr>
          </w:p>
        </w:tc>
        <w:tc>
          <w:tcPr>
            <w:tcW w:w="1155" w:type="dxa"/>
          </w:tcPr>
          <w:p w14:paraId="25044AD4" w14:textId="77777777" w:rsidR="00674741" w:rsidRPr="007767ED" w:rsidRDefault="00674741">
            <w:pPr>
              <w:rPr>
                <w:rFonts w:cstheme="minorHAnsi"/>
              </w:rPr>
            </w:pPr>
          </w:p>
        </w:tc>
        <w:tc>
          <w:tcPr>
            <w:tcW w:w="1187" w:type="dxa"/>
          </w:tcPr>
          <w:p w14:paraId="30B77970" w14:textId="77777777" w:rsidR="00674741" w:rsidRPr="007767ED" w:rsidRDefault="00674741">
            <w:pPr>
              <w:rPr>
                <w:rFonts w:cstheme="minorHAnsi"/>
              </w:rPr>
            </w:pPr>
          </w:p>
        </w:tc>
        <w:tc>
          <w:tcPr>
            <w:tcW w:w="1074" w:type="dxa"/>
          </w:tcPr>
          <w:p w14:paraId="09BA900A" w14:textId="77777777" w:rsidR="00674741" w:rsidRPr="007767ED" w:rsidRDefault="00674741">
            <w:pPr>
              <w:rPr>
                <w:rFonts w:cstheme="minorHAnsi"/>
              </w:rPr>
            </w:pPr>
          </w:p>
        </w:tc>
        <w:tc>
          <w:tcPr>
            <w:tcW w:w="1329" w:type="dxa"/>
          </w:tcPr>
          <w:p w14:paraId="553474A5" w14:textId="77777777" w:rsidR="00674741" w:rsidRPr="007767ED" w:rsidRDefault="00674741">
            <w:pPr>
              <w:rPr>
                <w:rFonts w:cstheme="minorHAnsi"/>
              </w:rPr>
            </w:pPr>
          </w:p>
        </w:tc>
      </w:tr>
      <w:tr w:rsidR="007767ED" w:rsidRPr="007767ED" w14:paraId="2119D1BF" w14:textId="77777777" w:rsidTr="00674741">
        <w:tc>
          <w:tcPr>
            <w:tcW w:w="2836" w:type="dxa"/>
          </w:tcPr>
          <w:p w14:paraId="3BA954F6" w14:textId="72CD71C8" w:rsidR="00674741" w:rsidRPr="007767ED" w:rsidRDefault="00674741">
            <w:pPr>
              <w:rPr>
                <w:rFonts w:cstheme="minorHAnsi"/>
              </w:rPr>
            </w:pPr>
            <w:r w:rsidRPr="007767ED">
              <w:rPr>
                <w:rFonts w:cstheme="minorHAnsi"/>
              </w:rPr>
              <w:t>Bingo</w:t>
            </w:r>
          </w:p>
        </w:tc>
        <w:tc>
          <w:tcPr>
            <w:tcW w:w="1134" w:type="dxa"/>
          </w:tcPr>
          <w:p w14:paraId="6A2D3403" w14:textId="77777777" w:rsidR="00674741" w:rsidRPr="007767ED" w:rsidRDefault="00674741">
            <w:pPr>
              <w:rPr>
                <w:rFonts w:cstheme="minorHAnsi"/>
              </w:rPr>
            </w:pPr>
          </w:p>
        </w:tc>
        <w:tc>
          <w:tcPr>
            <w:tcW w:w="1208" w:type="dxa"/>
          </w:tcPr>
          <w:p w14:paraId="63313E57" w14:textId="77777777" w:rsidR="00674741" w:rsidRPr="007767ED" w:rsidRDefault="00674741">
            <w:pPr>
              <w:rPr>
                <w:rFonts w:cstheme="minorHAnsi"/>
              </w:rPr>
            </w:pPr>
          </w:p>
        </w:tc>
        <w:tc>
          <w:tcPr>
            <w:tcW w:w="1155" w:type="dxa"/>
          </w:tcPr>
          <w:p w14:paraId="733174FB" w14:textId="77777777" w:rsidR="00674741" w:rsidRPr="007767ED" w:rsidRDefault="00674741">
            <w:pPr>
              <w:rPr>
                <w:rFonts w:cstheme="minorHAnsi"/>
              </w:rPr>
            </w:pPr>
          </w:p>
        </w:tc>
        <w:tc>
          <w:tcPr>
            <w:tcW w:w="1187" w:type="dxa"/>
          </w:tcPr>
          <w:p w14:paraId="4B61B82B" w14:textId="37AF6FE8" w:rsidR="00674741" w:rsidRPr="007767ED" w:rsidRDefault="00F5508E">
            <w:pPr>
              <w:rPr>
                <w:rFonts w:cstheme="minorHAnsi"/>
              </w:rPr>
            </w:pPr>
            <w:r w:rsidRPr="007767ED">
              <w:rPr>
                <w:rFonts w:cstheme="minorHAnsi"/>
              </w:rPr>
              <w:t>X maandelijks</w:t>
            </w:r>
          </w:p>
        </w:tc>
        <w:tc>
          <w:tcPr>
            <w:tcW w:w="1074" w:type="dxa"/>
          </w:tcPr>
          <w:p w14:paraId="7EE3348A" w14:textId="77777777" w:rsidR="00674741" w:rsidRPr="007767ED" w:rsidRDefault="00674741">
            <w:pPr>
              <w:rPr>
                <w:rFonts w:cstheme="minorHAnsi"/>
              </w:rPr>
            </w:pPr>
          </w:p>
        </w:tc>
        <w:tc>
          <w:tcPr>
            <w:tcW w:w="1329" w:type="dxa"/>
          </w:tcPr>
          <w:p w14:paraId="6D639A0D" w14:textId="77777777" w:rsidR="00674741" w:rsidRPr="007767ED" w:rsidRDefault="00674741">
            <w:pPr>
              <w:rPr>
                <w:rFonts w:cstheme="minorHAnsi"/>
              </w:rPr>
            </w:pPr>
          </w:p>
        </w:tc>
      </w:tr>
      <w:tr w:rsidR="007767ED" w:rsidRPr="007767ED" w14:paraId="60D71C0A" w14:textId="77777777" w:rsidTr="00674741">
        <w:tc>
          <w:tcPr>
            <w:tcW w:w="2836" w:type="dxa"/>
          </w:tcPr>
          <w:p w14:paraId="76904AF3" w14:textId="14277B3A" w:rsidR="00674741" w:rsidRPr="007767ED" w:rsidRDefault="00674741">
            <w:pPr>
              <w:rPr>
                <w:rFonts w:cstheme="minorHAnsi"/>
              </w:rPr>
            </w:pPr>
            <w:r w:rsidRPr="007767ED">
              <w:rPr>
                <w:rFonts w:cstheme="minorHAnsi"/>
              </w:rPr>
              <w:t>Koffie na kerkdienst</w:t>
            </w:r>
          </w:p>
        </w:tc>
        <w:tc>
          <w:tcPr>
            <w:tcW w:w="1134" w:type="dxa"/>
          </w:tcPr>
          <w:p w14:paraId="18983FD2" w14:textId="77777777" w:rsidR="00674741" w:rsidRPr="007767ED" w:rsidRDefault="00674741">
            <w:pPr>
              <w:rPr>
                <w:rFonts w:cstheme="minorHAnsi"/>
              </w:rPr>
            </w:pPr>
          </w:p>
        </w:tc>
        <w:tc>
          <w:tcPr>
            <w:tcW w:w="1208" w:type="dxa"/>
          </w:tcPr>
          <w:p w14:paraId="23D5125D" w14:textId="77777777" w:rsidR="00674741" w:rsidRPr="007767ED" w:rsidRDefault="00674741">
            <w:pPr>
              <w:rPr>
                <w:rFonts w:cstheme="minorHAnsi"/>
              </w:rPr>
            </w:pPr>
          </w:p>
        </w:tc>
        <w:tc>
          <w:tcPr>
            <w:tcW w:w="1155" w:type="dxa"/>
          </w:tcPr>
          <w:p w14:paraId="402E40AB" w14:textId="77777777" w:rsidR="00674741" w:rsidRPr="007767ED" w:rsidRDefault="00674741">
            <w:pPr>
              <w:rPr>
                <w:rFonts w:cstheme="minorHAnsi"/>
              </w:rPr>
            </w:pPr>
          </w:p>
        </w:tc>
        <w:tc>
          <w:tcPr>
            <w:tcW w:w="1187" w:type="dxa"/>
          </w:tcPr>
          <w:p w14:paraId="4973B384" w14:textId="77777777" w:rsidR="00674741" w:rsidRPr="007767ED" w:rsidRDefault="00674741">
            <w:pPr>
              <w:rPr>
                <w:rFonts w:cstheme="minorHAnsi"/>
              </w:rPr>
            </w:pPr>
          </w:p>
        </w:tc>
        <w:tc>
          <w:tcPr>
            <w:tcW w:w="1074" w:type="dxa"/>
          </w:tcPr>
          <w:p w14:paraId="76BAAF28" w14:textId="2A367FD6" w:rsidR="00674741" w:rsidRPr="007767ED" w:rsidRDefault="00F5508E">
            <w:pPr>
              <w:rPr>
                <w:rFonts w:cstheme="minorHAnsi"/>
              </w:rPr>
            </w:pPr>
            <w:r w:rsidRPr="007767ED">
              <w:rPr>
                <w:rFonts w:cstheme="minorHAnsi"/>
              </w:rPr>
              <w:t>X maandelijks</w:t>
            </w:r>
          </w:p>
        </w:tc>
        <w:tc>
          <w:tcPr>
            <w:tcW w:w="1329" w:type="dxa"/>
          </w:tcPr>
          <w:p w14:paraId="72DE9A6C" w14:textId="07D2FC27" w:rsidR="00674741" w:rsidRPr="007767ED" w:rsidRDefault="00674741">
            <w:pPr>
              <w:rPr>
                <w:rFonts w:cstheme="minorHAnsi"/>
              </w:rPr>
            </w:pPr>
          </w:p>
        </w:tc>
      </w:tr>
    </w:tbl>
    <w:p w14:paraId="4678CBB7" w14:textId="77777777" w:rsidR="00E14518" w:rsidRPr="007767ED" w:rsidRDefault="00E14518">
      <w:pPr>
        <w:rPr>
          <w:rFonts w:cstheme="minorHAnsi"/>
        </w:rPr>
      </w:pPr>
    </w:p>
    <w:tbl>
      <w:tblPr>
        <w:tblStyle w:val="Tabelraster"/>
        <w:tblW w:w="8364" w:type="dxa"/>
        <w:tblInd w:w="-714" w:type="dxa"/>
        <w:tblLook w:val="04A0" w:firstRow="1" w:lastRow="0" w:firstColumn="1" w:lastColumn="0" w:noHBand="0" w:noVBand="1"/>
      </w:tblPr>
      <w:tblGrid>
        <w:gridCol w:w="5245"/>
        <w:gridCol w:w="3119"/>
      </w:tblGrid>
      <w:tr w:rsidR="007767ED" w:rsidRPr="007767ED" w14:paraId="0E65609C" w14:textId="77777777" w:rsidTr="003D2AEB">
        <w:tc>
          <w:tcPr>
            <w:tcW w:w="5245" w:type="dxa"/>
          </w:tcPr>
          <w:p w14:paraId="2485B993" w14:textId="29056099" w:rsidR="00674741" w:rsidRPr="007767ED" w:rsidRDefault="00674741">
            <w:pPr>
              <w:rPr>
                <w:rFonts w:cstheme="minorHAnsi"/>
                <w:b/>
                <w:bCs/>
              </w:rPr>
            </w:pPr>
            <w:r w:rsidRPr="007767ED">
              <w:rPr>
                <w:rFonts w:cstheme="minorHAnsi"/>
                <w:b/>
                <w:bCs/>
              </w:rPr>
              <w:t>Periodieke activiteiten</w:t>
            </w:r>
          </w:p>
        </w:tc>
        <w:tc>
          <w:tcPr>
            <w:tcW w:w="3119" w:type="dxa"/>
          </w:tcPr>
          <w:p w14:paraId="392CFFFD" w14:textId="77777777" w:rsidR="00674741" w:rsidRPr="007767ED" w:rsidRDefault="00674741">
            <w:pPr>
              <w:rPr>
                <w:rFonts w:cstheme="minorHAnsi"/>
              </w:rPr>
            </w:pPr>
          </w:p>
        </w:tc>
      </w:tr>
      <w:tr w:rsidR="007767ED" w:rsidRPr="007767ED" w14:paraId="783C8CB8" w14:textId="77777777" w:rsidTr="003D2AEB">
        <w:tc>
          <w:tcPr>
            <w:tcW w:w="5245" w:type="dxa"/>
          </w:tcPr>
          <w:p w14:paraId="6237F006" w14:textId="2D42CD1C" w:rsidR="00674741" w:rsidRPr="007767ED" w:rsidRDefault="00674741">
            <w:pPr>
              <w:rPr>
                <w:rFonts w:cstheme="minorHAnsi"/>
              </w:rPr>
            </w:pPr>
            <w:r w:rsidRPr="007767ED">
              <w:rPr>
                <w:rFonts w:cstheme="minorHAnsi"/>
              </w:rPr>
              <w:t>Filmmiddag</w:t>
            </w:r>
          </w:p>
        </w:tc>
        <w:tc>
          <w:tcPr>
            <w:tcW w:w="3119" w:type="dxa"/>
          </w:tcPr>
          <w:p w14:paraId="17000E98" w14:textId="2E8D113E" w:rsidR="00674741" w:rsidRPr="007767ED" w:rsidRDefault="00674741">
            <w:pPr>
              <w:rPr>
                <w:rFonts w:cstheme="minorHAnsi"/>
              </w:rPr>
            </w:pPr>
            <w:r w:rsidRPr="007767ED">
              <w:rPr>
                <w:rFonts w:cstheme="minorHAnsi"/>
              </w:rPr>
              <w:t>Periode januari - april</w:t>
            </w:r>
          </w:p>
        </w:tc>
      </w:tr>
      <w:tr w:rsidR="007767ED" w:rsidRPr="007767ED" w14:paraId="6C536433" w14:textId="77777777" w:rsidTr="003D2AEB">
        <w:tc>
          <w:tcPr>
            <w:tcW w:w="5245" w:type="dxa"/>
          </w:tcPr>
          <w:p w14:paraId="45EF7531" w14:textId="564ADB43" w:rsidR="00674741" w:rsidRPr="007767ED" w:rsidRDefault="00674741">
            <w:pPr>
              <w:rPr>
                <w:rFonts w:cstheme="minorHAnsi"/>
              </w:rPr>
            </w:pPr>
            <w:r w:rsidRPr="007767ED">
              <w:rPr>
                <w:rFonts w:cstheme="minorHAnsi"/>
              </w:rPr>
              <w:t>Fietsen</w:t>
            </w:r>
          </w:p>
        </w:tc>
        <w:tc>
          <w:tcPr>
            <w:tcW w:w="3119" w:type="dxa"/>
          </w:tcPr>
          <w:p w14:paraId="0E6FA681" w14:textId="0F024F7E" w:rsidR="00674741" w:rsidRPr="007767ED" w:rsidRDefault="00674741">
            <w:pPr>
              <w:rPr>
                <w:rFonts w:cstheme="minorHAnsi"/>
              </w:rPr>
            </w:pPr>
            <w:r w:rsidRPr="007767ED">
              <w:rPr>
                <w:rFonts w:cstheme="minorHAnsi"/>
              </w:rPr>
              <w:t xml:space="preserve">Periode april - </w:t>
            </w:r>
            <w:r w:rsidR="00F5508E" w:rsidRPr="007767ED">
              <w:rPr>
                <w:rFonts w:cstheme="minorHAnsi"/>
              </w:rPr>
              <w:t>oktober</w:t>
            </w:r>
          </w:p>
        </w:tc>
      </w:tr>
      <w:tr w:rsidR="007767ED" w:rsidRPr="007767ED" w14:paraId="2F1FB8AF" w14:textId="77777777" w:rsidTr="003D2AEB">
        <w:tc>
          <w:tcPr>
            <w:tcW w:w="5245" w:type="dxa"/>
          </w:tcPr>
          <w:p w14:paraId="5637E15A" w14:textId="38934BD2" w:rsidR="00674741" w:rsidRPr="007767ED" w:rsidRDefault="00674741">
            <w:pPr>
              <w:rPr>
                <w:rFonts w:cstheme="minorHAnsi"/>
              </w:rPr>
            </w:pPr>
            <w:r w:rsidRPr="007767ED">
              <w:rPr>
                <w:rFonts w:cstheme="minorHAnsi"/>
              </w:rPr>
              <w:t>Meezingmiddagen</w:t>
            </w:r>
          </w:p>
        </w:tc>
        <w:tc>
          <w:tcPr>
            <w:tcW w:w="3119" w:type="dxa"/>
          </w:tcPr>
          <w:p w14:paraId="38CD1808" w14:textId="29628669" w:rsidR="00674741" w:rsidRPr="007767ED" w:rsidRDefault="00674741">
            <w:pPr>
              <w:rPr>
                <w:rFonts w:cstheme="minorHAnsi"/>
              </w:rPr>
            </w:pPr>
            <w:r w:rsidRPr="007767ED">
              <w:rPr>
                <w:rFonts w:cstheme="minorHAnsi"/>
              </w:rPr>
              <w:t>Periode januari – november</w:t>
            </w:r>
          </w:p>
        </w:tc>
      </w:tr>
      <w:tr w:rsidR="007767ED" w:rsidRPr="007767ED" w14:paraId="1DEFDAB0" w14:textId="77777777" w:rsidTr="003D2AEB">
        <w:tc>
          <w:tcPr>
            <w:tcW w:w="5245" w:type="dxa"/>
          </w:tcPr>
          <w:p w14:paraId="6EFCD9E1" w14:textId="334B0EEB" w:rsidR="00674741" w:rsidRPr="007767ED" w:rsidRDefault="00674741">
            <w:pPr>
              <w:rPr>
                <w:rFonts w:cstheme="minorHAnsi"/>
              </w:rPr>
            </w:pPr>
            <w:r w:rsidRPr="007767ED">
              <w:rPr>
                <w:rFonts w:cstheme="minorHAnsi"/>
              </w:rPr>
              <w:t>Sinterklaasviering</w:t>
            </w:r>
          </w:p>
        </w:tc>
        <w:tc>
          <w:tcPr>
            <w:tcW w:w="3119" w:type="dxa"/>
          </w:tcPr>
          <w:p w14:paraId="753F7170" w14:textId="4EA97B4D" w:rsidR="00674741" w:rsidRPr="007767ED" w:rsidRDefault="009E331E">
            <w:pPr>
              <w:rPr>
                <w:rFonts w:cstheme="minorHAnsi"/>
              </w:rPr>
            </w:pPr>
            <w:r w:rsidRPr="007767ED">
              <w:rPr>
                <w:rFonts w:cstheme="minorHAnsi"/>
              </w:rPr>
              <w:t>26 november</w:t>
            </w:r>
          </w:p>
        </w:tc>
      </w:tr>
      <w:tr w:rsidR="007767ED" w:rsidRPr="007767ED" w14:paraId="073CFFED" w14:textId="77777777" w:rsidTr="003D2AEB">
        <w:tc>
          <w:tcPr>
            <w:tcW w:w="5245" w:type="dxa"/>
          </w:tcPr>
          <w:p w14:paraId="15A5554D" w14:textId="496E70A7" w:rsidR="00674741" w:rsidRPr="007767ED" w:rsidRDefault="005855BE">
            <w:pPr>
              <w:rPr>
                <w:rFonts w:cstheme="minorHAnsi"/>
              </w:rPr>
            </w:pPr>
            <w:r w:rsidRPr="007767ED">
              <w:rPr>
                <w:rFonts w:cstheme="minorHAnsi"/>
              </w:rPr>
              <w:t>Informatiebijeenkomsten</w:t>
            </w:r>
          </w:p>
        </w:tc>
        <w:tc>
          <w:tcPr>
            <w:tcW w:w="3119" w:type="dxa"/>
          </w:tcPr>
          <w:p w14:paraId="02C629C4" w14:textId="716BA834" w:rsidR="00674741" w:rsidRPr="007767ED" w:rsidRDefault="00674741">
            <w:pPr>
              <w:rPr>
                <w:rFonts w:cstheme="minorHAnsi"/>
              </w:rPr>
            </w:pPr>
            <w:r w:rsidRPr="007767ED">
              <w:rPr>
                <w:rFonts w:cstheme="minorHAnsi"/>
              </w:rPr>
              <w:t>Nog niet ingevuld voor 2025</w:t>
            </w:r>
          </w:p>
        </w:tc>
      </w:tr>
      <w:tr w:rsidR="007767ED" w:rsidRPr="007767ED" w14:paraId="56849496" w14:textId="77777777" w:rsidTr="003D2AEB">
        <w:tc>
          <w:tcPr>
            <w:tcW w:w="5245" w:type="dxa"/>
          </w:tcPr>
          <w:p w14:paraId="4A32D1A9" w14:textId="425FB5F3" w:rsidR="00674741" w:rsidRPr="007767ED" w:rsidRDefault="00674741">
            <w:pPr>
              <w:rPr>
                <w:rFonts w:cstheme="minorHAnsi"/>
              </w:rPr>
            </w:pPr>
            <w:r w:rsidRPr="007767ED">
              <w:rPr>
                <w:rFonts w:cstheme="minorHAnsi"/>
              </w:rPr>
              <w:t xml:space="preserve">Deelname aan </w:t>
            </w:r>
            <w:r w:rsidR="00861916" w:rsidRPr="007767ED">
              <w:rPr>
                <w:rFonts w:cstheme="minorHAnsi"/>
              </w:rPr>
              <w:t>Zomerweek voor Senioren Geffen</w:t>
            </w:r>
          </w:p>
        </w:tc>
        <w:tc>
          <w:tcPr>
            <w:tcW w:w="3119" w:type="dxa"/>
          </w:tcPr>
          <w:p w14:paraId="1AA21176" w14:textId="28856A51" w:rsidR="00674741" w:rsidRPr="007767ED" w:rsidRDefault="00861916">
            <w:pPr>
              <w:rPr>
                <w:rFonts w:cstheme="minorHAnsi"/>
              </w:rPr>
            </w:pPr>
            <w:r w:rsidRPr="007767ED">
              <w:rPr>
                <w:rFonts w:cstheme="minorHAnsi"/>
              </w:rPr>
              <w:t>28 juli – 1 augustus</w:t>
            </w:r>
          </w:p>
        </w:tc>
      </w:tr>
      <w:tr w:rsidR="007767ED" w:rsidRPr="007767ED" w14:paraId="64786458" w14:textId="77777777" w:rsidTr="003D2AEB">
        <w:tc>
          <w:tcPr>
            <w:tcW w:w="5245" w:type="dxa"/>
          </w:tcPr>
          <w:p w14:paraId="36C1E3F8" w14:textId="4290D7CE" w:rsidR="00861916" w:rsidRPr="007767ED" w:rsidRDefault="00861916">
            <w:pPr>
              <w:rPr>
                <w:rFonts w:cstheme="minorHAnsi"/>
              </w:rPr>
            </w:pPr>
            <w:r w:rsidRPr="007767ED">
              <w:rPr>
                <w:rFonts w:cstheme="minorHAnsi"/>
              </w:rPr>
              <w:t>Legpuzzelwedstrijd in de Koppellinck</w:t>
            </w:r>
          </w:p>
        </w:tc>
        <w:tc>
          <w:tcPr>
            <w:tcW w:w="3119" w:type="dxa"/>
          </w:tcPr>
          <w:p w14:paraId="47535F36" w14:textId="35D2A22C" w:rsidR="00861916" w:rsidRPr="007767ED" w:rsidRDefault="00861916">
            <w:pPr>
              <w:rPr>
                <w:rFonts w:cstheme="minorHAnsi"/>
              </w:rPr>
            </w:pPr>
            <w:r w:rsidRPr="007767ED">
              <w:rPr>
                <w:rFonts w:cstheme="minorHAnsi"/>
              </w:rPr>
              <w:t>23 januari</w:t>
            </w:r>
          </w:p>
        </w:tc>
      </w:tr>
      <w:tr w:rsidR="007767ED" w:rsidRPr="007767ED" w14:paraId="442ED3A2" w14:textId="77777777" w:rsidTr="003D2AEB">
        <w:tc>
          <w:tcPr>
            <w:tcW w:w="5245" w:type="dxa"/>
          </w:tcPr>
          <w:p w14:paraId="0D088056" w14:textId="2419F0CA" w:rsidR="009E331E" w:rsidRPr="007767ED" w:rsidRDefault="009E331E">
            <w:pPr>
              <w:rPr>
                <w:rFonts w:cstheme="minorHAnsi"/>
              </w:rPr>
            </w:pPr>
            <w:r w:rsidRPr="007767ED">
              <w:rPr>
                <w:rFonts w:cstheme="minorHAnsi"/>
              </w:rPr>
              <w:t>Jaarvergadering BSG + presentatie voedselbank</w:t>
            </w:r>
          </w:p>
        </w:tc>
        <w:tc>
          <w:tcPr>
            <w:tcW w:w="3119" w:type="dxa"/>
          </w:tcPr>
          <w:p w14:paraId="1A302602" w14:textId="3DD74262" w:rsidR="009E331E" w:rsidRPr="007767ED" w:rsidRDefault="009E331E">
            <w:pPr>
              <w:rPr>
                <w:rFonts w:cstheme="minorHAnsi"/>
              </w:rPr>
            </w:pPr>
            <w:r w:rsidRPr="007767ED">
              <w:rPr>
                <w:rFonts w:cstheme="minorHAnsi"/>
              </w:rPr>
              <w:t>28 maart</w:t>
            </w:r>
          </w:p>
        </w:tc>
      </w:tr>
      <w:tr w:rsidR="007767ED" w:rsidRPr="007767ED" w14:paraId="5AF9F76B" w14:textId="77777777" w:rsidTr="003D2AEB">
        <w:tc>
          <w:tcPr>
            <w:tcW w:w="5245" w:type="dxa"/>
          </w:tcPr>
          <w:p w14:paraId="28AFB3C0" w14:textId="1B130D2A" w:rsidR="009E331E" w:rsidRPr="007767ED" w:rsidRDefault="009E331E">
            <w:pPr>
              <w:rPr>
                <w:rFonts w:cstheme="minorHAnsi"/>
              </w:rPr>
            </w:pPr>
            <w:r w:rsidRPr="007767ED">
              <w:rPr>
                <w:rFonts w:cstheme="minorHAnsi"/>
              </w:rPr>
              <w:t>Lezing wethouder S. v.d. Berg Gemeente Oss</w:t>
            </w:r>
          </w:p>
        </w:tc>
        <w:tc>
          <w:tcPr>
            <w:tcW w:w="3119" w:type="dxa"/>
          </w:tcPr>
          <w:p w14:paraId="778F9953" w14:textId="7B57E34F" w:rsidR="009E331E" w:rsidRPr="007767ED" w:rsidRDefault="009E331E">
            <w:pPr>
              <w:rPr>
                <w:rFonts w:cstheme="minorHAnsi"/>
              </w:rPr>
            </w:pPr>
            <w:r w:rsidRPr="007767ED">
              <w:rPr>
                <w:rFonts w:cstheme="minorHAnsi"/>
              </w:rPr>
              <w:t>23 april</w:t>
            </w:r>
          </w:p>
        </w:tc>
      </w:tr>
    </w:tbl>
    <w:p w14:paraId="358A6F3F" w14:textId="77777777" w:rsidR="00861916" w:rsidRPr="00B4197E" w:rsidRDefault="00861916">
      <w:pPr>
        <w:rPr>
          <w:rFonts w:cstheme="minorHAnsi"/>
        </w:rPr>
      </w:pPr>
    </w:p>
    <w:tbl>
      <w:tblPr>
        <w:tblStyle w:val="Tabelraster"/>
        <w:tblW w:w="0" w:type="auto"/>
        <w:tblInd w:w="-714" w:type="dxa"/>
        <w:tblLook w:val="04A0" w:firstRow="1" w:lastRow="0" w:firstColumn="1" w:lastColumn="0" w:noHBand="0" w:noVBand="1"/>
      </w:tblPr>
      <w:tblGrid>
        <w:gridCol w:w="4111"/>
        <w:gridCol w:w="2268"/>
      </w:tblGrid>
      <w:tr w:rsidR="002121AD" w:rsidRPr="00B4197E" w14:paraId="18FFA949" w14:textId="77777777" w:rsidTr="003D2AEB">
        <w:tc>
          <w:tcPr>
            <w:tcW w:w="4111" w:type="dxa"/>
          </w:tcPr>
          <w:p w14:paraId="3EF5D42C" w14:textId="667E02D4" w:rsidR="002121AD" w:rsidRPr="003D2AEB" w:rsidRDefault="002121AD">
            <w:pPr>
              <w:rPr>
                <w:rFonts w:cstheme="minorHAnsi"/>
                <w:b/>
                <w:bCs/>
              </w:rPr>
            </w:pPr>
            <w:r w:rsidRPr="003D2AEB">
              <w:rPr>
                <w:rFonts w:cstheme="minorHAnsi"/>
                <w:b/>
                <w:bCs/>
              </w:rPr>
              <w:t>Georganiseerde uitjes</w:t>
            </w:r>
          </w:p>
        </w:tc>
        <w:tc>
          <w:tcPr>
            <w:tcW w:w="2268" w:type="dxa"/>
          </w:tcPr>
          <w:p w14:paraId="77D967A9" w14:textId="424B0E7F" w:rsidR="002121AD" w:rsidRPr="00B4197E" w:rsidRDefault="002121AD">
            <w:pPr>
              <w:rPr>
                <w:rFonts w:cstheme="minorHAnsi"/>
              </w:rPr>
            </w:pPr>
            <w:r w:rsidRPr="00B4197E">
              <w:rPr>
                <w:rFonts w:cstheme="minorHAnsi"/>
              </w:rPr>
              <w:t>Periode</w:t>
            </w:r>
          </w:p>
        </w:tc>
      </w:tr>
      <w:tr w:rsidR="002121AD" w:rsidRPr="00B4197E" w14:paraId="12B8F42E" w14:textId="77777777" w:rsidTr="003D2AEB">
        <w:tc>
          <w:tcPr>
            <w:tcW w:w="4111" w:type="dxa"/>
          </w:tcPr>
          <w:p w14:paraId="230E0A45" w14:textId="62322EAA" w:rsidR="002121AD" w:rsidRPr="00B4197E" w:rsidRDefault="002121AD">
            <w:pPr>
              <w:rPr>
                <w:rFonts w:cstheme="minorHAnsi"/>
              </w:rPr>
            </w:pPr>
            <w:r w:rsidRPr="00B4197E">
              <w:rPr>
                <w:rFonts w:cstheme="minorHAnsi"/>
              </w:rPr>
              <w:t>Bezoek aan Senioren expo Veldhoven</w:t>
            </w:r>
          </w:p>
        </w:tc>
        <w:tc>
          <w:tcPr>
            <w:tcW w:w="2268" w:type="dxa"/>
          </w:tcPr>
          <w:p w14:paraId="6CACCE1C" w14:textId="7B00231B" w:rsidR="002121AD" w:rsidRPr="00B4197E" w:rsidRDefault="002121AD">
            <w:pPr>
              <w:rPr>
                <w:rFonts w:cstheme="minorHAnsi"/>
              </w:rPr>
            </w:pPr>
            <w:r w:rsidRPr="00B4197E">
              <w:rPr>
                <w:rFonts w:cstheme="minorHAnsi"/>
              </w:rPr>
              <w:t>Januari</w:t>
            </w:r>
          </w:p>
        </w:tc>
      </w:tr>
      <w:tr w:rsidR="002121AD" w:rsidRPr="00B4197E" w14:paraId="6EA9C5C1" w14:textId="77777777" w:rsidTr="003D2AEB">
        <w:tc>
          <w:tcPr>
            <w:tcW w:w="4111" w:type="dxa"/>
          </w:tcPr>
          <w:p w14:paraId="5C7C4CE5" w14:textId="7D326913" w:rsidR="002121AD" w:rsidRPr="00B4197E" w:rsidRDefault="002121AD">
            <w:pPr>
              <w:rPr>
                <w:rFonts w:cstheme="minorHAnsi"/>
              </w:rPr>
            </w:pPr>
            <w:r w:rsidRPr="00B4197E">
              <w:rPr>
                <w:rFonts w:cstheme="minorHAnsi"/>
              </w:rPr>
              <w:t>3D kaarten maken</w:t>
            </w:r>
          </w:p>
        </w:tc>
        <w:tc>
          <w:tcPr>
            <w:tcW w:w="2268" w:type="dxa"/>
          </w:tcPr>
          <w:p w14:paraId="279ED246" w14:textId="54B4BF3D" w:rsidR="002121AD" w:rsidRPr="00B4197E" w:rsidRDefault="002121AD">
            <w:pPr>
              <w:rPr>
                <w:rFonts w:cstheme="minorHAnsi"/>
              </w:rPr>
            </w:pPr>
            <w:r w:rsidRPr="00B4197E">
              <w:rPr>
                <w:rFonts w:cstheme="minorHAnsi"/>
              </w:rPr>
              <w:t>februari</w:t>
            </w:r>
          </w:p>
        </w:tc>
      </w:tr>
      <w:tr w:rsidR="002121AD" w:rsidRPr="00B4197E" w14:paraId="4DE879FB" w14:textId="77777777" w:rsidTr="003D2AEB">
        <w:tc>
          <w:tcPr>
            <w:tcW w:w="4111" w:type="dxa"/>
          </w:tcPr>
          <w:p w14:paraId="02145D2D" w14:textId="2F5CC6EC" w:rsidR="002121AD" w:rsidRPr="00B4197E" w:rsidRDefault="002121AD">
            <w:pPr>
              <w:rPr>
                <w:rFonts w:cstheme="minorHAnsi"/>
              </w:rPr>
            </w:pPr>
            <w:r w:rsidRPr="00B4197E">
              <w:rPr>
                <w:rFonts w:cstheme="minorHAnsi"/>
              </w:rPr>
              <w:t>Bezoek van der Klooster Mode Boskoop</w:t>
            </w:r>
          </w:p>
        </w:tc>
        <w:tc>
          <w:tcPr>
            <w:tcW w:w="2268" w:type="dxa"/>
          </w:tcPr>
          <w:p w14:paraId="624735BA" w14:textId="39296075" w:rsidR="002121AD" w:rsidRPr="00B4197E" w:rsidRDefault="002121AD">
            <w:pPr>
              <w:rPr>
                <w:rFonts w:cstheme="minorHAnsi"/>
              </w:rPr>
            </w:pPr>
            <w:r w:rsidRPr="00B4197E">
              <w:rPr>
                <w:rFonts w:cstheme="minorHAnsi"/>
              </w:rPr>
              <w:t>14 april</w:t>
            </w:r>
          </w:p>
        </w:tc>
      </w:tr>
      <w:tr w:rsidR="002121AD" w:rsidRPr="00B4197E" w14:paraId="199172A2" w14:textId="77777777" w:rsidTr="003D2AEB">
        <w:tc>
          <w:tcPr>
            <w:tcW w:w="4111" w:type="dxa"/>
          </w:tcPr>
          <w:p w14:paraId="6A9C643A" w14:textId="69A6792B" w:rsidR="002121AD" w:rsidRPr="00B4197E" w:rsidRDefault="002121AD">
            <w:pPr>
              <w:rPr>
                <w:rFonts w:cstheme="minorHAnsi"/>
              </w:rPr>
            </w:pPr>
            <w:r w:rsidRPr="00B4197E">
              <w:rPr>
                <w:rFonts w:cstheme="minorHAnsi"/>
              </w:rPr>
              <w:t>Happen en trappen</w:t>
            </w:r>
          </w:p>
        </w:tc>
        <w:tc>
          <w:tcPr>
            <w:tcW w:w="2268" w:type="dxa"/>
          </w:tcPr>
          <w:p w14:paraId="0CBE014E" w14:textId="3136E752" w:rsidR="002121AD" w:rsidRPr="00B4197E" w:rsidRDefault="002121AD">
            <w:pPr>
              <w:rPr>
                <w:rFonts w:cstheme="minorHAnsi"/>
              </w:rPr>
            </w:pPr>
            <w:r w:rsidRPr="00B4197E">
              <w:rPr>
                <w:rFonts w:cstheme="minorHAnsi"/>
              </w:rPr>
              <w:t>14 mei</w:t>
            </w:r>
          </w:p>
        </w:tc>
      </w:tr>
      <w:tr w:rsidR="002121AD" w:rsidRPr="00B4197E" w14:paraId="58C263B6" w14:textId="77777777" w:rsidTr="003D2AEB">
        <w:tc>
          <w:tcPr>
            <w:tcW w:w="4111" w:type="dxa"/>
          </w:tcPr>
          <w:p w14:paraId="7BE76B38" w14:textId="57775DAC" w:rsidR="002121AD" w:rsidRPr="00B4197E" w:rsidRDefault="005855BE">
            <w:pPr>
              <w:rPr>
                <w:rFonts w:cstheme="minorHAnsi"/>
              </w:rPr>
            </w:pPr>
            <w:r w:rsidRPr="00B4197E">
              <w:rPr>
                <w:rFonts w:cstheme="minorHAnsi"/>
              </w:rPr>
              <w:t>Fietsvierdaagse</w:t>
            </w:r>
          </w:p>
        </w:tc>
        <w:tc>
          <w:tcPr>
            <w:tcW w:w="2268" w:type="dxa"/>
          </w:tcPr>
          <w:p w14:paraId="78093049" w14:textId="005CD0C0" w:rsidR="002121AD" w:rsidRPr="00B4197E" w:rsidRDefault="002121AD">
            <w:pPr>
              <w:rPr>
                <w:rFonts w:cstheme="minorHAnsi"/>
              </w:rPr>
            </w:pPr>
            <w:r w:rsidRPr="00B4197E">
              <w:rPr>
                <w:rFonts w:cstheme="minorHAnsi"/>
              </w:rPr>
              <w:t>15 – 19 juli</w:t>
            </w:r>
          </w:p>
        </w:tc>
      </w:tr>
      <w:tr w:rsidR="002121AD" w:rsidRPr="00B4197E" w14:paraId="1AF0D668" w14:textId="77777777" w:rsidTr="003D2AEB">
        <w:tc>
          <w:tcPr>
            <w:tcW w:w="4111" w:type="dxa"/>
          </w:tcPr>
          <w:p w14:paraId="34781CE0" w14:textId="7C6CBB73" w:rsidR="002121AD" w:rsidRPr="00B4197E" w:rsidRDefault="002121AD">
            <w:pPr>
              <w:rPr>
                <w:rFonts w:cstheme="minorHAnsi"/>
              </w:rPr>
            </w:pPr>
            <w:r w:rsidRPr="00B4197E">
              <w:rPr>
                <w:rFonts w:cstheme="minorHAnsi"/>
              </w:rPr>
              <w:t>Stamppotten buffet</w:t>
            </w:r>
          </w:p>
        </w:tc>
        <w:tc>
          <w:tcPr>
            <w:tcW w:w="2268" w:type="dxa"/>
          </w:tcPr>
          <w:p w14:paraId="7EF89C75" w14:textId="12A0A78B" w:rsidR="002121AD" w:rsidRPr="00B4197E" w:rsidRDefault="002121AD">
            <w:pPr>
              <w:rPr>
                <w:rFonts w:cstheme="minorHAnsi"/>
              </w:rPr>
            </w:pPr>
            <w:r w:rsidRPr="00B4197E">
              <w:rPr>
                <w:rFonts w:cstheme="minorHAnsi"/>
              </w:rPr>
              <w:t>30 oktober</w:t>
            </w:r>
          </w:p>
        </w:tc>
      </w:tr>
      <w:tr w:rsidR="002121AD" w:rsidRPr="00B4197E" w14:paraId="1836076E" w14:textId="77777777" w:rsidTr="003D2AEB">
        <w:tc>
          <w:tcPr>
            <w:tcW w:w="4111" w:type="dxa"/>
          </w:tcPr>
          <w:p w14:paraId="245E15DF" w14:textId="0AC6D452" w:rsidR="002121AD" w:rsidRPr="00B4197E" w:rsidRDefault="002121AD">
            <w:pPr>
              <w:rPr>
                <w:rFonts w:cstheme="minorHAnsi"/>
              </w:rPr>
            </w:pPr>
            <w:r w:rsidRPr="00B4197E">
              <w:rPr>
                <w:rFonts w:cstheme="minorHAnsi"/>
              </w:rPr>
              <w:t>Nieuwjaar receptie BSG met kooroptreden</w:t>
            </w:r>
          </w:p>
        </w:tc>
        <w:tc>
          <w:tcPr>
            <w:tcW w:w="2268" w:type="dxa"/>
          </w:tcPr>
          <w:p w14:paraId="4879C76E" w14:textId="4EF0267B" w:rsidR="002121AD" w:rsidRPr="00B4197E" w:rsidRDefault="002121AD">
            <w:pPr>
              <w:rPr>
                <w:rFonts w:cstheme="minorHAnsi"/>
              </w:rPr>
            </w:pPr>
            <w:r w:rsidRPr="00B4197E">
              <w:rPr>
                <w:rFonts w:cstheme="minorHAnsi"/>
              </w:rPr>
              <w:t>10.01.2026</w:t>
            </w:r>
          </w:p>
        </w:tc>
      </w:tr>
    </w:tbl>
    <w:p w14:paraId="75F6F98D" w14:textId="77777777" w:rsidR="00674741" w:rsidRDefault="00674741">
      <w:pPr>
        <w:rPr>
          <w:rFonts w:cstheme="minorHAnsi"/>
        </w:rPr>
      </w:pPr>
    </w:p>
    <w:p w14:paraId="4D5A4CB6" w14:textId="77777777" w:rsidR="007767ED" w:rsidRPr="007767ED" w:rsidRDefault="007767ED">
      <w:pPr>
        <w:rPr>
          <w:rFonts w:cstheme="minorHAnsi"/>
          <w:b/>
          <w:bCs/>
        </w:rPr>
      </w:pPr>
    </w:p>
    <w:p w14:paraId="0632A542" w14:textId="6F75E867" w:rsidR="007767ED" w:rsidRPr="007767ED" w:rsidRDefault="007767ED">
      <w:pPr>
        <w:rPr>
          <w:rFonts w:cstheme="minorHAnsi"/>
          <w:b/>
          <w:bCs/>
        </w:rPr>
      </w:pPr>
      <w:r w:rsidRPr="007767ED">
        <w:rPr>
          <w:rFonts w:cstheme="minorHAnsi"/>
          <w:b/>
          <w:bCs/>
        </w:rPr>
        <w:t>Vastgesteld op 14 januari 2025</w:t>
      </w:r>
      <w:r w:rsidRPr="007767ED">
        <w:rPr>
          <w:rFonts w:cstheme="minorHAnsi"/>
          <w:b/>
          <w:bCs/>
        </w:rPr>
        <w:br/>
        <w:t>Bestuur BSG</w:t>
      </w:r>
    </w:p>
    <w:p w14:paraId="416CF943" w14:textId="77777777" w:rsidR="00674741" w:rsidRPr="007767ED" w:rsidRDefault="00674741">
      <w:pPr>
        <w:rPr>
          <w:rFonts w:cstheme="minorHAnsi"/>
          <w:b/>
          <w:bCs/>
        </w:rPr>
      </w:pPr>
    </w:p>
    <w:p w14:paraId="3B122720" w14:textId="77777777" w:rsidR="00E14518" w:rsidRPr="00B4197E" w:rsidRDefault="00E14518">
      <w:pPr>
        <w:rPr>
          <w:rFonts w:cstheme="minorHAnsi"/>
        </w:rPr>
      </w:pPr>
    </w:p>
    <w:p w14:paraId="6FBDDAA6" w14:textId="77777777" w:rsidR="00E14518" w:rsidRPr="00B4197E" w:rsidRDefault="00E14518">
      <w:pPr>
        <w:rPr>
          <w:rFonts w:cstheme="minorHAnsi"/>
        </w:rPr>
      </w:pPr>
    </w:p>
    <w:p w14:paraId="23BD300C" w14:textId="77777777" w:rsidR="00E14518" w:rsidRPr="00B4197E" w:rsidRDefault="00E14518">
      <w:pPr>
        <w:rPr>
          <w:rFonts w:cstheme="minorHAnsi"/>
          <w:sz w:val="24"/>
          <w:szCs w:val="24"/>
        </w:rPr>
      </w:pPr>
    </w:p>
    <w:p w14:paraId="23F7C2E3" w14:textId="77777777" w:rsidR="00E14518" w:rsidRPr="00B4197E" w:rsidRDefault="00E14518">
      <w:pPr>
        <w:rPr>
          <w:rFonts w:cstheme="minorHAnsi"/>
          <w:sz w:val="24"/>
          <w:szCs w:val="24"/>
        </w:rPr>
      </w:pPr>
    </w:p>
    <w:p w14:paraId="547E6966" w14:textId="77777777" w:rsidR="00E14518" w:rsidRDefault="00E14518"/>
    <w:p w14:paraId="21EB7CDE" w14:textId="77777777" w:rsidR="00E14518" w:rsidRDefault="00E14518"/>
    <w:p w14:paraId="509A338D" w14:textId="77777777" w:rsidR="00E14518" w:rsidRDefault="00E14518"/>
    <w:p w14:paraId="31005EDD" w14:textId="77777777" w:rsidR="00E14518" w:rsidRDefault="00E14518"/>
    <w:p w14:paraId="2B81631D" w14:textId="77777777" w:rsidR="00E14518" w:rsidRDefault="00E14518"/>
    <w:p w14:paraId="0615C059" w14:textId="77777777" w:rsidR="00E14518" w:rsidRDefault="00E14518"/>
    <w:p w14:paraId="68070DA5" w14:textId="77777777" w:rsidR="00E14518" w:rsidRDefault="00E14518"/>
    <w:p w14:paraId="21C25AF3" w14:textId="77777777" w:rsidR="00E14518" w:rsidRDefault="00E14518"/>
    <w:p w14:paraId="6D734D17" w14:textId="77777777" w:rsidR="00E14518" w:rsidRDefault="00E14518"/>
    <w:sectPr w:rsidR="00E14518" w:rsidSect="005855BE">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3BB9"/>
    <w:multiLevelType w:val="hybridMultilevel"/>
    <w:tmpl w:val="416EAF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CE3AEE"/>
    <w:multiLevelType w:val="hybridMultilevel"/>
    <w:tmpl w:val="4876547E"/>
    <w:lvl w:ilvl="0" w:tplc="CCEAAB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6791896">
    <w:abstractNumId w:val="1"/>
  </w:num>
  <w:num w:numId="2" w16cid:durableId="1852059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0E"/>
    <w:rsid w:val="000F76CC"/>
    <w:rsid w:val="00196055"/>
    <w:rsid w:val="002121AD"/>
    <w:rsid w:val="003D0D0E"/>
    <w:rsid w:val="003D2AEB"/>
    <w:rsid w:val="004C6BCD"/>
    <w:rsid w:val="00570C44"/>
    <w:rsid w:val="005855BE"/>
    <w:rsid w:val="005E5AFA"/>
    <w:rsid w:val="00674741"/>
    <w:rsid w:val="00696FF2"/>
    <w:rsid w:val="007767ED"/>
    <w:rsid w:val="007D1DCA"/>
    <w:rsid w:val="00861916"/>
    <w:rsid w:val="009272D6"/>
    <w:rsid w:val="009E331E"/>
    <w:rsid w:val="009F5965"/>
    <w:rsid w:val="00A40D11"/>
    <w:rsid w:val="00A623C1"/>
    <w:rsid w:val="00B273C9"/>
    <w:rsid w:val="00B4197E"/>
    <w:rsid w:val="00BE075E"/>
    <w:rsid w:val="00E0115D"/>
    <w:rsid w:val="00E14518"/>
    <w:rsid w:val="00F43E39"/>
    <w:rsid w:val="00F550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6DD3"/>
  <w15:chartTrackingRefBased/>
  <w15:docId w15:val="{61D7CB63-F927-4512-A08A-283AE5EF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0D0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3D0D0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3D0D0E"/>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3D0D0E"/>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3D0D0E"/>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3D0D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0D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0D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0D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0D0E"/>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3D0D0E"/>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3D0D0E"/>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3D0D0E"/>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3D0D0E"/>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3D0D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0D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0D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0D0E"/>
    <w:rPr>
      <w:rFonts w:eastAsiaTheme="majorEastAsia" w:cstheme="majorBidi"/>
      <w:color w:val="272727" w:themeColor="text1" w:themeTint="D8"/>
    </w:rPr>
  </w:style>
  <w:style w:type="paragraph" w:styleId="Titel">
    <w:name w:val="Title"/>
    <w:basedOn w:val="Standaard"/>
    <w:next w:val="Standaard"/>
    <w:link w:val="TitelChar"/>
    <w:uiPriority w:val="10"/>
    <w:qFormat/>
    <w:rsid w:val="003D0D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0D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0D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0D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0D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0D0E"/>
    <w:rPr>
      <w:i/>
      <w:iCs/>
      <w:color w:val="404040" w:themeColor="text1" w:themeTint="BF"/>
    </w:rPr>
  </w:style>
  <w:style w:type="paragraph" w:styleId="Lijstalinea">
    <w:name w:val="List Paragraph"/>
    <w:basedOn w:val="Standaard"/>
    <w:uiPriority w:val="34"/>
    <w:qFormat/>
    <w:rsid w:val="003D0D0E"/>
    <w:pPr>
      <w:ind w:left="720"/>
      <w:contextualSpacing/>
    </w:pPr>
  </w:style>
  <w:style w:type="character" w:styleId="Intensievebenadrukking">
    <w:name w:val="Intense Emphasis"/>
    <w:basedOn w:val="Standaardalinea-lettertype"/>
    <w:uiPriority w:val="21"/>
    <w:qFormat/>
    <w:rsid w:val="003D0D0E"/>
    <w:rPr>
      <w:i/>
      <w:iCs/>
      <w:color w:val="2E74B5" w:themeColor="accent1" w:themeShade="BF"/>
    </w:rPr>
  </w:style>
  <w:style w:type="paragraph" w:styleId="Duidelijkcitaat">
    <w:name w:val="Intense Quote"/>
    <w:basedOn w:val="Standaard"/>
    <w:next w:val="Standaard"/>
    <w:link w:val="DuidelijkcitaatChar"/>
    <w:uiPriority w:val="30"/>
    <w:qFormat/>
    <w:rsid w:val="003D0D0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3D0D0E"/>
    <w:rPr>
      <w:i/>
      <w:iCs/>
      <w:color w:val="2E74B5" w:themeColor="accent1" w:themeShade="BF"/>
    </w:rPr>
  </w:style>
  <w:style w:type="character" w:styleId="Intensieveverwijzing">
    <w:name w:val="Intense Reference"/>
    <w:basedOn w:val="Standaardalinea-lettertype"/>
    <w:uiPriority w:val="32"/>
    <w:qFormat/>
    <w:rsid w:val="003D0D0E"/>
    <w:rPr>
      <w:b/>
      <w:bCs/>
      <w:smallCaps/>
      <w:color w:val="2E74B5" w:themeColor="accent1" w:themeShade="BF"/>
      <w:spacing w:val="5"/>
    </w:rPr>
  </w:style>
  <w:style w:type="table" w:styleId="Tabelraster">
    <w:name w:val="Table Grid"/>
    <w:basedOn w:val="Standaardtabel"/>
    <w:uiPriority w:val="39"/>
    <w:rsid w:val="00674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3708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Loerakker</dc:creator>
  <cp:keywords/>
  <dc:description/>
  <cp:lastModifiedBy>Herman Loerakker</cp:lastModifiedBy>
  <cp:revision>2</cp:revision>
  <cp:lastPrinted>2025-01-20T11:09:00Z</cp:lastPrinted>
  <dcterms:created xsi:type="dcterms:W3CDTF">2025-01-20T11:10:00Z</dcterms:created>
  <dcterms:modified xsi:type="dcterms:W3CDTF">2025-01-20T11:10:00Z</dcterms:modified>
</cp:coreProperties>
</file>